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33" w:rsidRDefault="00CA4DAA" w:rsidP="00182084">
      <w:pPr>
        <w:pStyle w:val="Titre1"/>
        <w:spacing w:before="38"/>
        <w:rPr>
          <w:rFonts w:ascii="Arial" w:hAnsi="Arial" w:cs="Arial"/>
          <w:i w:val="0"/>
          <w:u w:val="none"/>
        </w:rPr>
      </w:pPr>
      <w:r w:rsidRPr="00CA4DAA">
        <w:rPr>
          <w:rFonts w:ascii="Arial" w:hAnsi="Arial" w:cs="Arial"/>
          <w:b w:val="0"/>
          <w:i w:val="0"/>
          <w:u w:val="none"/>
        </w:rPr>
        <w:t>SUJET D’ÉTUDE</w:t>
      </w:r>
      <w:r w:rsidRPr="00CA4DAA">
        <w:rPr>
          <w:rFonts w:ascii="Arial" w:hAnsi="Arial" w:cs="Arial"/>
          <w:i w:val="0"/>
          <w:u w:val="none"/>
        </w:rPr>
        <w:t xml:space="preserve"> : </w:t>
      </w:r>
      <w:r>
        <w:rPr>
          <w:rFonts w:ascii="Arial" w:hAnsi="Arial" w:cs="Arial"/>
          <w:i w:val="0"/>
          <w:u w:val="none"/>
        </w:rPr>
        <w:t xml:space="preserve">            </w:t>
      </w:r>
    </w:p>
    <w:p w:rsidR="00182084" w:rsidRPr="006F6633" w:rsidRDefault="00182084" w:rsidP="006F6633">
      <w:pPr>
        <w:pStyle w:val="Titre1"/>
        <w:spacing w:before="38"/>
        <w:jc w:val="center"/>
        <w:rPr>
          <w:rFonts w:ascii="Arial" w:hAnsi="Arial" w:cs="Arial"/>
          <w:i w:val="0"/>
          <w:color w:val="C00000"/>
          <w:u w:val="none"/>
        </w:rPr>
      </w:pPr>
      <w:r w:rsidRPr="006F6633">
        <w:rPr>
          <w:rFonts w:ascii="Arial" w:hAnsi="Arial" w:cs="Arial"/>
          <w:i w:val="0"/>
          <w:color w:val="C00000"/>
          <w:u w:val="none"/>
        </w:rPr>
        <w:t>L’IDEE D’EUROPE AU XXème SIECLE</w:t>
      </w:r>
    </w:p>
    <w:p w:rsidR="00182084" w:rsidRPr="00CA4DAA" w:rsidRDefault="00182084" w:rsidP="00182084">
      <w:pPr>
        <w:pStyle w:val="Corpsdetexte"/>
        <w:spacing w:before="5"/>
        <w:rPr>
          <w:rFonts w:ascii="Arial" w:hAnsi="Arial" w:cs="Arial"/>
          <w:b/>
          <w:i/>
          <w:sz w:val="22"/>
          <w:szCs w:val="22"/>
        </w:rPr>
      </w:pPr>
    </w:p>
    <w:p w:rsidR="00182084" w:rsidRPr="00820526" w:rsidRDefault="00182084" w:rsidP="00182084">
      <w:pPr>
        <w:pStyle w:val="Corpsdetexte"/>
        <w:spacing w:before="59"/>
        <w:ind w:left="280"/>
        <w:rPr>
          <w:rFonts w:ascii="Arial" w:hAnsi="Arial" w:cs="Arial"/>
          <w:sz w:val="22"/>
          <w:szCs w:val="22"/>
        </w:rPr>
      </w:pPr>
      <w:r w:rsidRPr="006F6633">
        <w:rPr>
          <w:rFonts w:ascii="Arial" w:hAnsi="Arial" w:cs="Arial"/>
          <w:b/>
          <w:color w:val="C0504D" w:themeColor="accent2"/>
          <w:sz w:val="22"/>
          <w:szCs w:val="22"/>
        </w:rPr>
        <w:t>Exercice 1</w:t>
      </w:r>
      <w:r w:rsidRPr="006F663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Associez chaque date à l’événement correspondant</w:t>
      </w:r>
    </w:p>
    <w:p w:rsidR="00182084" w:rsidRPr="00820526" w:rsidRDefault="00182084" w:rsidP="00182084">
      <w:pPr>
        <w:pStyle w:val="Corpsdetexte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4633" w:tblpY="13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70498A" w:rsidTr="0070498A">
        <w:trPr>
          <w:trHeight w:val="2403"/>
        </w:trPr>
        <w:tc>
          <w:tcPr>
            <w:tcW w:w="5070" w:type="dxa"/>
          </w:tcPr>
          <w:p w:rsidR="0070498A" w:rsidRDefault="0070498A" w:rsidP="0070498A">
            <w:pPr>
              <w:pStyle w:val="Corpsdetexte"/>
              <w:tabs>
                <w:tab w:val="left" w:pos="2548"/>
              </w:tabs>
              <w:spacing w:before="1"/>
              <w:ind w:left="280"/>
              <w:rPr>
                <w:rFonts w:ascii="Arial" w:hAnsi="Arial" w:cs="Arial"/>
                <w:sz w:val="22"/>
                <w:szCs w:val="22"/>
              </w:rPr>
            </w:pPr>
          </w:p>
          <w:p w:rsidR="0070498A" w:rsidRPr="00820526" w:rsidRDefault="0070498A" w:rsidP="0070498A">
            <w:pPr>
              <w:pStyle w:val="Corpsdetexte"/>
              <w:tabs>
                <w:tab w:val="left" w:pos="2548"/>
              </w:tabs>
              <w:spacing w:before="1"/>
              <w:ind w:left="280"/>
              <w:rPr>
                <w:rFonts w:ascii="Arial" w:hAnsi="Arial" w:cs="Arial"/>
                <w:sz w:val="22"/>
                <w:szCs w:val="22"/>
              </w:rPr>
            </w:pPr>
            <w:r w:rsidRPr="00820526">
              <w:rPr>
                <w:rFonts w:ascii="Arial" w:hAnsi="Arial" w:cs="Arial"/>
                <w:sz w:val="22"/>
                <w:szCs w:val="22"/>
              </w:rPr>
              <w:t>1</w:t>
            </w:r>
            <w:r w:rsidRPr="00820526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Pr="00820526">
              <w:rPr>
                <w:rFonts w:ascii="Arial" w:hAnsi="Arial" w:cs="Arial"/>
                <w:sz w:val="22"/>
                <w:szCs w:val="22"/>
              </w:rPr>
              <w:t xml:space="preserve"> élargissement de</w:t>
            </w:r>
            <w:r w:rsidRPr="00820526">
              <w:rPr>
                <w:rFonts w:ascii="Arial" w:hAnsi="Arial" w:cs="Arial"/>
                <w:spacing w:val="-26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l’Europe</w:t>
            </w: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ind w:left="280"/>
              <w:rPr>
                <w:rFonts w:ascii="Arial" w:hAnsi="Arial" w:cs="Arial"/>
                <w:sz w:val="22"/>
                <w:szCs w:val="22"/>
              </w:rPr>
            </w:pPr>
          </w:p>
          <w:p w:rsidR="0070498A" w:rsidRPr="00820526" w:rsidRDefault="0070498A" w:rsidP="0070498A">
            <w:pPr>
              <w:pStyle w:val="Corpsdetexte"/>
              <w:tabs>
                <w:tab w:val="left" w:pos="2548"/>
              </w:tabs>
              <w:ind w:left="280"/>
              <w:rPr>
                <w:rFonts w:ascii="Arial" w:hAnsi="Arial" w:cs="Arial"/>
                <w:sz w:val="22"/>
                <w:szCs w:val="22"/>
              </w:rPr>
            </w:pPr>
            <w:r w:rsidRPr="00820526">
              <w:rPr>
                <w:rFonts w:ascii="Arial" w:hAnsi="Arial" w:cs="Arial"/>
                <w:sz w:val="22"/>
                <w:szCs w:val="22"/>
              </w:rPr>
              <w:t>Adoption</w:t>
            </w:r>
            <w:r w:rsidRPr="00820526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d’une</w:t>
            </w:r>
            <w:r w:rsidRPr="00820526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monnaie</w:t>
            </w:r>
            <w:r w:rsidRPr="00820526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commune</w:t>
            </w:r>
            <w:r w:rsidRPr="00820526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:</w:t>
            </w:r>
            <w:r w:rsidRPr="00820526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l’Euro</w:t>
            </w: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before="1"/>
              <w:ind w:left="284" w:right="912" w:hanging="4"/>
              <w:rPr>
                <w:rFonts w:ascii="Arial" w:hAnsi="Arial" w:cs="Arial"/>
                <w:w w:val="95"/>
                <w:sz w:val="22"/>
                <w:szCs w:val="22"/>
              </w:rPr>
            </w:pP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before="1"/>
              <w:ind w:left="284" w:right="912" w:hanging="4"/>
              <w:rPr>
                <w:rFonts w:ascii="Arial" w:hAnsi="Arial" w:cs="Arial"/>
                <w:w w:val="95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Traité de Rome</w:t>
            </w:r>
          </w:p>
          <w:p w:rsidR="0070498A" w:rsidRPr="00820526" w:rsidRDefault="0070498A" w:rsidP="0070498A">
            <w:pPr>
              <w:pStyle w:val="Corpsdetexte"/>
              <w:tabs>
                <w:tab w:val="left" w:pos="2548"/>
              </w:tabs>
              <w:spacing w:before="1"/>
              <w:ind w:left="280" w:right="3046"/>
              <w:rPr>
                <w:rFonts w:ascii="Arial" w:hAnsi="Arial" w:cs="Arial"/>
                <w:sz w:val="22"/>
                <w:szCs w:val="22"/>
              </w:rPr>
            </w:pPr>
            <w:r w:rsidRPr="00820526">
              <w:rPr>
                <w:rFonts w:ascii="Arial" w:hAnsi="Arial" w:cs="Arial"/>
                <w:sz w:val="22"/>
                <w:szCs w:val="22"/>
              </w:rPr>
              <w:tab/>
            </w: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line="243" w:lineRule="exact"/>
              <w:ind w:left="280"/>
              <w:rPr>
                <w:rFonts w:ascii="Arial" w:hAnsi="Arial" w:cs="Arial"/>
                <w:sz w:val="22"/>
                <w:szCs w:val="22"/>
              </w:rPr>
            </w:pPr>
            <w:r w:rsidRPr="00820526">
              <w:rPr>
                <w:rFonts w:ascii="Arial" w:hAnsi="Arial" w:cs="Arial"/>
                <w:sz w:val="22"/>
                <w:szCs w:val="22"/>
              </w:rPr>
              <w:t>Signature du traité de</w:t>
            </w:r>
            <w:r w:rsidRPr="0082052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Maastricht</w:t>
            </w: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before="1"/>
              <w:ind w:right="304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663"/>
      </w:tblGrid>
      <w:tr w:rsidR="0070498A" w:rsidTr="0070498A">
        <w:trPr>
          <w:trHeight w:val="2403"/>
        </w:trPr>
        <w:tc>
          <w:tcPr>
            <w:tcW w:w="2663" w:type="dxa"/>
          </w:tcPr>
          <w:p w:rsidR="0070498A" w:rsidRDefault="0070498A" w:rsidP="0070498A">
            <w:pPr>
              <w:pStyle w:val="Corpsdetexte"/>
              <w:tabs>
                <w:tab w:val="left" w:pos="2548"/>
              </w:tabs>
              <w:spacing w:line="243" w:lineRule="exact"/>
              <w:rPr>
                <w:rFonts w:ascii="Arial" w:hAnsi="Arial" w:cs="Arial"/>
                <w:sz w:val="22"/>
                <w:szCs w:val="22"/>
              </w:rPr>
            </w:pP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line="243" w:lineRule="exact"/>
              <w:rPr>
                <w:rFonts w:ascii="Arial" w:hAnsi="Arial" w:cs="Arial"/>
                <w:sz w:val="22"/>
                <w:szCs w:val="22"/>
              </w:rPr>
            </w:pPr>
            <w:r w:rsidRPr="00820526">
              <w:rPr>
                <w:rFonts w:ascii="Arial" w:hAnsi="Arial" w:cs="Arial"/>
                <w:sz w:val="22"/>
                <w:szCs w:val="22"/>
              </w:rPr>
              <w:t>1</w:t>
            </w:r>
            <w:r w:rsidRPr="00820526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Pr="0082052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janvier</w:t>
            </w:r>
            <w:r w:rsidRPr="0082052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2002</w:t>
            </w: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line="243" w:lineRule="exact"/>
              <w:rPr>
                <w:rFonts w:ascii="Arial" w:hAnsi="Arial" w:cs="Arial"/>
                <w:sz w:val="22"/>
                <w:szCs w:val="22"/>
              </w:rPr>
            </w:pP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line="243" w:lineRule="exact"/>
              <w:rPr>
                <w:rFonts w:ascii="Arial" w:hAnsi="Arial" w:cs="Arial"/>
                <w:sz w:val="22"/>
                <w:szCs w:val="22"/>
              </w:rPr>
            </w:pPr>
            <w:r w:rsidRPr="00820526">
              <w:rPr>
                <w:rFonts w:ascii="Arial" w:hAnsi="Arial" w:cs="Arial"/>
                <w:sz w:val="22"/>
                <w:szCs w:val="22"/>
              </w:rPr>
              <w:t>7</w:t>
            </w:r>
            <w:r w:rsidRPr="0082052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février</w:t>
            </w:r>
            <w:r w:rsidRPr="0082052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1992</w:t>
            </w: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line="243" w:lineRule="exact"/>
              <w:rPr>
                <w:rFonts w:ascii="Arial" w:hAnsi="Arial" w:cs="Arial"/>
                <w:sz w:val="22"/>
                <w:szCs w:val="22"/>
              </w:rPr>
            </w:pP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line="243" w:lineRule="exact"/>
              <w:rPr>
                <w:rFonts w:ascii="Arial" w:hAnsi="Arial" w:cs="Arial"/>
                <w:sz w:val="22"/>
                <w:szCs w:val="22"/>
              </w:rPr>
            </w:pPr>
            <w:r w:rsidRPr="00820526">
              <w:rPr>
                <w:rFonts w:ascii="Arial" w:hAnsi="Arial" w:cs="Arial"/>
                <w:sz w:val="22"/>
                <w:szCs w:val="22"/>
              </w:rPr>
              <w:t>1</w:t>
            </w:r>
            <w:r w:rsidRPr="00820526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Pr="0082052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janvier</w:t>
            </w:r>
            <w:r w:rsidRPr="0082052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1973</w:t>
            </w: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line="243" w:lineRule="exact"/>
              <w:rPr>
                <w:rFonts w:ascii="Arial" w:hAnsi="Arial" w:cs="Arial"/>
                <w:sz w:val="22"/>
                <w:szCs w:val="22"/>
              </w:rPr>
            </w:pPr>
          </w:p>
          <w:p w:rsidR="0070498A" w:rsidRDefault="0070498A" w:rsidP="0070498A">
            <w:pPr>
              <w:pStyle w:val="Corpsdetexte"/>
              <w:tabs>
                <w:tab w:val="left" w:pos="2548"/>
              </w:tabs>
              <w:spacing w:line="243" w:lineRule="exact"/>
              <w:rPr>
                <w:rFonts w:ascii="Arial" w:hAnsi="Arial" w:cs="Arial"/>
                <w:sz w:val="22"/>
                <w:szCs w:val="22"/>
              </w:rPr>
            </w:pPr>
            <w:r w:rsidRPr="00820526">
              <w:rPr>
                <w:rFonts w:ascii="Arial" w:hAnsi="Arial" w:cs="Arial"/>
                <w:sz w:val="22"/>
                <w:szCs w:val="22"/>
              </w:rPr>
              <w:t>25</w:t>
            </w:r>
            <w:r w:rsidRPr="0082052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20526">
              <w:rPr>
                <w:rFonts w:ascii="Arial" w:hAnsi="Arial" w:cs="Arial"/>
                <w:sz w:val="22"/>
                <w:szCs w:val="22"/>
              </w:rPr>
              <w:t>mars 1957</w:t>
            </w:r>
          </w:p>
        </w:tc>
      </w:tr>
    </w:tbl>
    <w:p w:rsidR="00182084" w:rsidRDefault="00182084" w:rsidP="0070498A">
      <w:pPr>
        <w:pStyle w:val="Corpsdetexte"/>
        <w:tabs>
          <w:tab w:val="left" w:pos="2548"/>
        </w:tabs>
        <w:spacing w:before="1"/>
        <w:ind w:left="280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sz w:val="22"/>
          <w:szCs w:val="22"/>
        </w:rPr>
        <w:tab/>
      </w: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6F6633" w:rsidRPr="00820526" w:rsidRDefault="006F6633" w:rsidP="00182084">
      <w:pPr>
        <w:pStyle w:val="Corpsdetexte"/>
        <w:tabs>
          <w:tab w:val="left" w:pos="2548"/>
        </w:tabs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182084" w:rsidRPr="00820526" w:rsidRDefault="00182084" w:rsidP="00182084">
      <w:pPr>
        <w:pStyle w:val="Corpsdetexte"/>
        <w:spacing w:before="1"/>
        <w:rPr>
          <w:rFonts w:ascii="Arial" w:hAnsi="Arial" w:cs="Arial"/>
          <w:sz w:val="22"/>
          <w:szCs w:val="22"/>
        </w:rPr>
      </w:pPr>
    </w:p>
    <w:p w:rsidR="00182084" w:rsidRDefault="00182084" w:rsidP="00182084">
      <w:pPr>
        <w:pStyle w:val="Corpsdetexte"/>
        <w:ind w:left="280"/>
        <w:rPr>
          <w:rFonts w:ascii="Arial" w:hAnsi="Arial" w:cs="Arial"/>
          <w:sz w:val="22"/>
          <w:szCs w:val="22"/>
        </w:rPr>
      </w:pPr>
      <w:r w:rsidRPr="006F6633">
        <w:rPr>
          <w:rFonts w:ascii="Arial" w:hAnsi="Arial" w:cs="Arial"/>
          <w:b/>
          <w:color w:val="C0504D" w:themeColor="accent2"/>
          <w:sz w:val="22"/>
          <w:szCs w:val="22"/>
        </w:rPr>
        <w:t>Exercice 2</w:t>
      </w:r>
      <w:r w:rsidRPr="006F663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Donnez un exemple qui montre que la construction européenne fait toujours débat.</w:t>
      </w: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P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Default="00182084" w:rsidP="00182084">
      <w:pPr>
        <w:pStyle w:val="Corpsdetexte"/>
        <w:spacing w:before="60"/>
        <w:ind w:left="280"/>
        <w:rPr>
          <w:rFonts w:ascii="Arial" w:hAnsi="Arial" w:cs="Arial"/>
          <w:sz w:val="22"/>
          <w:szCs w:val="22"/>
        </w:rPr>
      </w:pPr>
      <w:r w:rsidRPr="006F6633">
        <w:rPr>
          <w:rFonts w:ascii="Arial" w:hAnsi="Arial" w:cs="Arial"/>
          <w:b/>
          <w:color w:val="C0504D" w:themeColor="accent2"/>
          <w:sz w:val="22"/>
          <w:szCs w:val="22"/>
        </w:rPr>
        <w:t>Exercice 3</w:t>
      </w:r>
      <w:r w:rsidRPr="006F663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Développez un exemple d’un pays eurosceptique aujourd’hui.</w:t>
      </w:r>
    </w:p>
    <w:p w:rsidR="00182084" w:rsidRDefault="00182084" w:rsidP="00182084">
      <w:pPr>
        <w:pStyle w:val="Corpsdetexte"/>
        <w:spacing w:before="60"/>
        <w:ind w:left="280"/>
        <w:rPr>
          <w:rFonts w:ascii="Arial" w:hAnsi="Arial" w:cs="Arial"/>
          <w:sz w:val="22"/>
          <w:szCs w:val="22"/>
        </w:rPr>
      </w:pP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P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  <w:r w:rsidRPr="006F6633">
        <w:rPr>
          <w:rFonts w:ascii="Arial" w:hAnsi="Arial" w:cs="Arial"/>
          <w:b/>
          <w:color w:val="C0504D" w:themeColor="accent2"/>
        </w:rPr>
        <w:t>Exercice 4</w:t>
      </w:r>
      <w:r w:rsidRPr="006F6633">
        <w:rPr>
          <w:rFonts w:ascii="Arial" w:hAnsi="Arial" w:cs="Arial"/>
          <w:color w:val="C0504D" w:themeColor="accent2"/>
        </w:rPr>
        <w:t xml:space="preserve"> </w:t>
      </w:r>
      <w:r w:rsidRPr="00820526">
        <w:rPr>
          <w:rFonts w:ascii="Arial" w:hAnsi="Arial" w:cs="Arial"/>
        </w:rPr>
        <w:t>: Affiche du « comité d’action pour les Etats-Unis d’Europe » 1960</w:t>
      </w:r>
    </w:p>
    <w:p w:rsidR="00182084" w:rsidRDefault="00237CD9" w:rsidP="00182084">
      <w:pPr>
        <w:spacing w:before="59"/>
        <w:ind w:left="28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32385</wp:posOffset>
                </wp:positionV>
                <wp:extent cx="2638425" cy="30003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CD9" w:rsidRDefault="00237CD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172490" cy="295275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5503" cy="295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51.15pt;margin-top:2.55pt;width:207.75pt;height:23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wZkAIAAJAFAAAOAAAAZHJzL2Uyb0RvYy54bWysVEtv2zAMvg/YfxB0X+282i6oU2QtOgwo&#10;2mLpUGA3RZYaYZKoSUrs7NePkp3Hul467GJT4kdS/Pi4uGyNJhvhgwJb0cFJSYmwHGplnyv67fHm&#10;wzklITJbMw1WVHQrAr2cvX930bipGMIKdC08QSc2TBtX0VWMbloUga+EYeEEnLColOANi3j0z0Xt&#10;WYPejS6GZXlaNOBr54GLEPD2ulPSWfYvpeDxXsogItEVxbfF/PX5u0zfYnbBps+euZXi/TPYP7zC&#10;MGUx6N7VNYuMrL36y5VR3EMAGU84mAKkVFzkHDCbQfkim8WKOZFzQXKC29MU/p9bfrd58ETVFR1R&#10;YpnBEn3HQpFakCjaKMgoUdS4MEXkwiE2tp+gxVLv7gNepsxb6U36Y04E9Uj2dk8weiIcL4eno/Px&#10;cEIJR92oLMvR2ST5KQ7mzof4WYAhSaioxwpmYtnmNsQOuoOkaAG0qm+U1vmQukZcaU82DOutY34k&#10;Ov8DpS1pKno6mpTZsYVk3nnWNrkRuW/6cCn1LsUsxa0WCaPtVyGRt5zpK7EZ58Lu42d0QkkM9RbD&#10;Hn941VuMuzzQIkcGG/fGRlnwOfs8aAfK6h87ymSHx9oc5Z3E2C7bviWWUG+xIzx0YxUcv1FYtVsW&#10;4gPzOEfYBLgb4j1+pAZkHXqJkhX4X6/dJzy2N2opaXAuKxp+rpkXlOgvFhv/42A8ToOcD+PJ2RAP&#10;/lizPNbYtbkCbIUBbiHHs5jwUe9E6cE84QqZp6ioYpZj7IrGnXgVu22BK4iL+TyDcHQdi7d24Xhy&#10;nehNPfnYPjHv+sZN03MHuwlm0xf922GTpYX5OoJUubkTwR2rPfE49nk8+hWV9srxOaMOi3T2GwAA&#10;//8DAFBLAwQUAAYACAAAACEACdcgveEAAAAJAQAADwAAAGRycy9kb3ducmV2LnhtbEyPT0+DQBTE&#10;7yZ+h80z8WLsQrHFII/GGP8kvVlajbctuwKRfUvYLeC393nS42QmM7/JN7PtxGgG3zpCiBcRCEOV&#10;0y3VCPvy6foWhA+KtOocGYRv42FTnJ/lKtNuolcz7kItuIR8phCaEPpMSl81xiq/cL0h9j7dYFVg&#10;OdRSD2rictvJZRStpVUt8UKjevPQmOprd7IIH1f1+9bPz4cpWSX948tYpm+6RLy8mO/vQAQzh78w&#10;/OIzOhTMdHQn0l50CEm0TDiKsIpBsJ/GKV85Ityk6Rpkkcv/D4ofAAAA//8DAFBLAQItABQABgAI&#10;AAAAIQC2gziS/gAAAOEBAAATAAAAAAAAAAAAAAAAAAAAAABbQ29udGVudF9UeXBlc10ueG1sUEsB&#10;Ai0AFAAGAAgAAAAhADj9If/WAAAAlAEAAAsAAAAAAAAAAAAAAAAALwEAAF9yZWxzLy5yZWxzUEsB&#10;Ai0AFAAGAAgAAAAhAGdNfBmQAgAAkAUAAA4AAAAAAAAAAAAAAAAALgIAAGRycy9lMm9Eb2MueG1s&#10;UEsBAi0AFAAGAAgAAAAhAAnXIL3hAAAACQEAAA8AAAAAAAAAAAAAAAAA6gQAAGRycy9kb3ducmV2&#10;LnhtbFBLBQYAAAAABAAEAPMAAAD4BQAAAAA=&#10;" fillcolor="white [3201]" stroked="f" strokeweight=".5pt">
                <v:textbox>
                  <w:txbxContent>
                    <w:p w:rsidR="00237CD9" w:rsidRDefault="00237CD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172490" cy="295275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5503" cy="295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Default="00182084" w:rsidP="00182084">
      <w:pPr>
        <w:spacing w:before="59"/>
        <w:ind w:left="280"/>
        <w:rPr>
          <w:rFonts w:ascii="Arial" w:hAnsi="Arial" w:cs="Arial"/>
        </w:rPr>
      </w:pPr>
    </w:p>
    <w:p w:rsidR="00182084" w:rsidRPr="00820526" w:rsidRDefault="00182084" w:rsidP="006F6633">
      <w:pPr>
        <w:spacing w:before="59"/>
        <w:rPr>
          <w:rFonts w:ascii="Arial" w:hAnsi="Arial" w:cs="Arial"/>
        </w:rPr>
      </w:pPr>
    </w:p>
    <w:p w:rsidR="00182084" w:rsidRPr="00182084" w:rsidRDefault="00182084" w:rsidP="00182084">
      <w:pPr>
        <w:pStyle w:val="Paragraphedeliste"/>
        <w:numPr>
          <w:ilvl w:val="0"/>
          <w:numId w:val="1"/>
        </w:numPr>
        <w:tabs>
          <w:tab w:val="left" w:pos="707"/>
          <w:tab w:val="left" w:pos="708"/>
        </w:tabs>
        <w:spacing w:before="1"/>
        <w:ind w:hanging="361"/>
        <w:rPr>
          <w:rFonts w:ascii="Arial" w:hAnsi="Arial" w:cs="Arial"/>
        </w:rPr>
      </w:pPr>
      <w:r w:rsidRPr="00820526">
        <w:rPr>
          <w:rFonts w:ascii="Arial" w:hAnsi="Arial" w:cs="Arial"/>
        </w:rPr>
        <w:t>Qui a réalisé cette affiche et dans quel contexte historique</w:t>
      </w:r>
      <w:r w:rsidRPr="00820526">
        <w:rPr>
          <w:rFonts w:ascii="Arial" w:hAnsi="Arial" w:cs="Arial"/>
          <w:spacing w:val="1"/>
        </w:rPr>
        <w:t xml:space="preserve"> </w:t>
      </w:r>
      <w:r w:rsidRPr="00820526">
        <w:rPr>
          <w:rFonts w:ascii="Arial" w:hAnsi="Arial" w:cs="Arial"/>
        </w:rPr>
        <w:t>?</w:t>
      </w: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P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Pr="00182084" w:rsidRDefault="00182084" w:rsidP="00182084">
      <w:pPr>
        <w:pStyle w:val="Paragraphedeliste"/>
        <w:numPr>
          <w:ilvl w:val="0"/>
          <w:numId w:val="1"/>
        </w:numPr>
        <w:tabs>
          <w:tab w:val="left" w:pos="707"/>
          <w:tab w:val="left" w:pos="708"/>
        </w:tabs>
        <w:spacing w:before="1"/>
        <w:ind w:hanging="361"/>
        <w:rPr>
          <w:rFonts w:ascii="Arial" w:hAnsi="Arial" w:cs="Arial"/>
        </w:rPr>
      </w:pPr>
      <w:r w:rsidRPr="00820526">
        <w:rPr>
          <w:rFonts w:ascii="Arial" w:hAnsi="Arial" w:cs="Arial"/>
        </w:rPr>
        <w:lastRenderedPageBreak/>
        <w:t>Décrivez-la.</w:t>
      </w: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Pr="00820526" w:rsidRDefault="00182084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182084" w:rsidRPr="00820526" w:rsidRDefault="00182084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182084" w:rsidRPr="00820526" w:rsidRDefault="00182084" w:rsidP="00182084">
      <w:pPr>
        <w:pStyle w:val="Corpsdetexte"/>
        <w:spacing w:before="10"/>
        <w:rPr>
          <w:rFonts w:ascii="Arial" w:hAnsi="Arial" w:cs="Arial"/>
          <w:sz w:val="22"/>
          <w:szCs w:val="22"/>
        </w:rPr>
      </w:pPr>
    </w:p>
    <w:p w:rsidR="00182084" w:rsidRPr="00820526" w:rsidRDefault="00182084" w:rsidP="00182084">
      <w:pPr>
        <w:pStyle w:val="Paragraphedeliste"/>
        <w:numPr>
          <w:ilvl w:val="0"/>
          <w:numId w:val="1"/>
        </w:numPr>
        <w:tabs>
          <w:tab w:val="left" w:pos="707"/>
          <w:tab w:val="left" w:pos="708"/>
        </w:tabs>
        <w:spacing w:before="1"/>
        <w:ind w:hanging="361"/>
        <w:rPr>
          <w:rFonts w:ascii="Arial" w:hAnsi="Arial" w:cs="Arial"/>
        </w:rPr>
      </w:pPr>
      <w:r w:rsidRPr="00820526">
        <w:rPr>
          <w:rFonts w:ascii="Arial" w:hAnsi="Arial" w:cs="Arial"/>
        </w:rPr>
        <w:t>Quels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arguments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en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faveur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de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l’Union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avancent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les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concepteurs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de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cette</w:t>
      </w:r>
      <w:r w:rsidRPr="00820526">
        <w:rPr>
          <w:rFonts w:ascii="Arial" w:hAnsi="Arial" w:cs="Arial"/>
          <w:spacing w:val="-17"/>
        </w:rPr>
        <w:t xml:space="preserve"> </w:t>
      </w:r>
      <w:r w:rsidRPr="00820526">
        <w:rPr>
          <w:rFonts w:ascii="Arial" w:hAnsi="Arial" w:cs="Arial"/>
        </w:rPr>
        <w:t>affiche</w:t>
      </w:r>
      <w:r w:rsidRPr="00820526">
        <w:rPr>
          <w:rFonts w:ascii="Arial" w:hAnsi="Arial" w:cs="Arial"/>
          <w:spacing w:val="-8"/>
        </w:rPr>
        <w:t xml:space="preserve"> </w:t>
      </w:r>
      <w:r w:rsidRPr="00820526">
        <w:rPr>
          <w:rFonts w:ascii="Arial" w:hAnsi="Arial" w:cs="Arial"/>
        </w:rPr>
        <w:t>?</w:t>
      </w:r>
    </w:p>
    <w:p w:rsidR="00182084" w:rsidRPr="00820526" w:rsidRDefault="00182084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P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Pr="00820526" w:rsidRDefault="00182084" w:rsidP="00182084">
      <w:pPr>
        <w:pStyle w:val="Corpsdetexte"/>
        <w:ind w:left="280"/>
        <w:rPr>
          <w:rFonts w:ascii="Arial" w:hAnsi="Arial" w:cs="Arial"/>
          <w:sz w:val="22"/>
          <w:szCs w:val="22"/>
        </w:rPr>
      </w:pPr>
      <w:r w:rsidRPr="006F6633">
        <w:rPr>
          <w:rFonts w:ascii="Arial" w:hAnsi="Arial" w:cs="Arial"/>
          <w:b/>
          <w:color w:val="C0504D" w:themeColor="accent2"/>
          <w:sz w:val="22"/>
          <w:szCs w:val="22"/>
        </w:rPr>
        <w:t>Exercice 5</w:t>
      </w:r>
      <w:r w:rsidRPr="006F663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A l’aide ce document, expliquez le choix de Strasbourg comme capitale</w:t>
      </w:r>
    </w:p>
    <w:p w:rsidR="00182084" w:rsidRPr="00820526" w:rsidRDefault="00182084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182084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45720</wp:posOffset>
                </wp:positionV>
                <wp:extent cx="5791200" cy="31908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190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98A" w:rsidRPr="00820526" w:rsidRDefault="0070498A" w:rsidP="0070498A">
                            <w:pPr>
                              <w:spacing w:before="59" w:line="360" w:lineRule="auto"/>
                              <w:ind w:left="28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Strasbourg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2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accueille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2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dès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24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1949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2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le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2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conseil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2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de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l’Europe,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4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Ernest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Bevin,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ministre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britannique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des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4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Affaires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4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étrangères,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4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explique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ce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choix.</w:t>
                            </w:r>
                          </w:p>
                          <w:p w:rsidR="0070498A" w:rsidRPr="00820526" w:rsidRDefault="0070498A" w:rsidP="0070498A">
                            <w:pPr>
                              <w:pStyle w:val="Corpsdetexte"/>
                              <w:spacing w:before="1" w:line="360" w:lineRule="auto"/>
                              <w:ind w:left="280" w:right="471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«</w:t>
                            </w:r>
                            <w:r w:rsidRPr="00820526">
                              <w:rPr>
                                <w:rFonts w:ascii="Arial" w:hAnsi="Arial" w:cs="Arial"/>
                                <w:spacing w:val="-1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Nous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cherchions</w:t>
                            </w:r>
                            <w:r w:rsidRPr="00820526">
                              <w:rPr>
                                <w:rFonts w:ascii="Arial" w:hAnsi="Arial" w:cs="Arial"/>
                                <w:spacing w:val="-2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un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centre</w:t>
                            </w:r>
                            <w:r w:rsidRPr="00820526">
                              <w:rPr>
                                <w:rFonts w:ascii="Arial" w:hAnsi="Arial" w:cs="Arial"/>
                                <w:spacing w:val="-1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qui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puisse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convenir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aux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nations</w:t>
                            </w:r>
                            <w:r w:rsidRPr="00820526">
                              <w:rPr>
                                <w:rFonts w:ascii="Arial" w:hAnsi="Arial" w:cs="Arial"/>
                                <w:spacing w:val="-2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européennes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et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devenir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un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symbole</w:t>
                            </w:r>
                            <w:r w:rsidRPr="00820526">
                              <w:rPr>
                                <w:rFonts w:ascii="Arial" w:hAnsi="Arial" w:cs="Arial"/>
                                <w:spacing w:val="-2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de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l’unité</w:t>
                            </w:r>
                            <w:r w:rsidRPr="00820526">
                              <w:rPr>
                                <w:rFonts w:ascii="Arial" w:hAnsi="Arial" w:cs="Arial"/>
                                <w:spacing w:val="-2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de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l’Europe.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Le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choix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Strasbourg m’a paru évident. Cette grande coté avait été témoin de la stupidité du genre humain qui essayait de régler les affaires par la guerre, la cruauté et la destruction. A travers les âges, sa population a fait son possible pour préserver sa liberté et a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combattu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pour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cela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d’une</w:t>
                            </w:r>
                            <w:r w:rsidRPr="00820526">
                              <w:rPr>
                                <w:rFonts w:ascii="Arial" w:hAnsi="Arial" w:cs="Arial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façon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magnifique.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L’Europe</w:t>
                            </w:r>
                            <w:r w:rsidRPr="00820526">
                              <w:rPr>
                                <w:rFonts w:ascii="Arial" w:hAnsi="Arial" w:cs="Arial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820526">
                              <w:rPr>
                                <w:rFonts w:ascii="Arial" w:hAnsi="Arial" w:cs="Arial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gagné</w:t>
                            </w:r>
                            <w:r w:rsidRPr="00820526">
                              <w:rPr>
                                <w:rFonts w:ascii="Arial" w:hAnsi="Arial" w:cs="Arial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</w:t>
                            </w:r>
                            <w:r w:rsidRPr="00820526">
                              <w:rPr>
                                <w:rFonts w:ascii="Arial" w:hAnsi="Arial" w:cs="Arial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droit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résoudre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ses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problèmes</w:t>
                            </w:r>
                            <w:r w:rsidRPr="00820526">
                              <w:rPr>
                                <w:rFonts w:ascii="Arial" w:hAnsi="Arial" w:cs="Arial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méthodes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plus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humaines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et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sensées.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[…]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Nous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avons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pensé</w:t>
                            </w:r>
                            <w:r w:rsidRPr="00820526">
                              <w:rPr>
                                <w:rFonts w:ascii="Arial" w:hAnsi="Arial" w:cs="Arial"/>
                                <w:spacing w:val="-1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que</w:t>
                            </w:r>
                            <w:r w:rsidRPr="00820526">
                              <w:rPr>
                                <w:rFonts w:ascii="Arial" w:hAnsi="Arial" w:cs="Arial"/>
                                <w:spacing w:val="-2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Strasbourg</w:t>
                            </w:r>
                            <w:r w:rsidRPr="00820526">
                              <w:rPr>
                                <w:rFonts w:ascii="Arial" w:hAnsi="Arial" w:cs="Arial"/>
                                <w:spacing w:val="-1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était</w:t>
                            </w:r>
                            <w:r w:rsidRPr="00820526">
                              <w:rPr>
                                <w:rFonts w:ascii="Arial" w:hAnsi="Arial" w:cs="Arial"/>
                                <w:spacing w:val="-1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vraiment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le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lieu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qui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convenait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pour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développer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ce</w:t>
                            </w:r>
                            <w:r w:rsidRPr="00820526">
                              <w:rPr>
                                <w:rFonts w:ascii="Arial" w:hAnsi="Arial" w:cs="Arial"/>
                                <w:spacing w:val="-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grand</w:t>
                            </w:r>
                            <w:r w:rsidRPr="00820526">
                              <w:rPr>
                                <w:rFonts w:ascii="Arial" w:hAnsi="Arial" w:cs="Arial"/>
                                <w:spacing w:val="-1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effort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dans une atmosphère de bonne volonté et non de domination</w:t>
                            </w:r>
                            <w:r w:rsidRPr="00820526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70498A" w:rsidRPr="00820526" w:rsidRDefault="0070498A" w:rsidP="0070498A">
                            <w:pPr>
                              <w:spacing w:line="219" w:lineRule="exact"/>
                              <w:ind w:left="299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Ernest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Bevin,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cité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dans</w:t>
                            </w:r>
                            <w:r w:rsidRPr="00820526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l’Histoire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0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de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Strasbourg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des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origines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à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nos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i/>
                              </w:rPr>
                              <w:t>jours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820526">
                              <w:rPr>
                                <w:rFonts w:ascii="Arial" w:hAnsi="Arial" w:cs="Arial"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Dernières</w:t>
                            </w:r>
                            <w:r w:rsidRPr="00820526">
                              <w:rPr>
                                <w:rFonts w:ascii="Arial" w:hAnsi="Arial" w:cs="Arial"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nouvelles</w:t>
                            </w:r>
                            <w:r w:rsidRPr="00820526">
                              <w:rPr>
                                <w:rFonts w:ascii="Arial" w:hAnsi="Arial" w:cs="Arial"/>
                                <w:spacing w:val="-3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d’Alsace,</w:t>
                            </w:r>
                            <w:r w:rsidRPr="00820526">
                              <w:rPr>
                                <w:rFonts w:ascii="Arial" w:hAnsi="Arial" w:cs="Arial"/>
                                <w:spacing w:val="-3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1982</w:t>
                            </w:r>
                          </w:p>
                          <w:p w:rsidR="0070498A" w:rsidRDefault="00704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7.9pt;margin-top:3.6pt;width:456pt;height:25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TnmQIAAL8FAAAOAAAAZHJzL2Uyb0RvYy54bWysVN9P2zAQfp+0/8Hy+0hbKNCKFHUgpkkI&#10;0GBC2pvr2K012+fZbpPy1+/sJKUwpIlpL8nZ99357rsfZ+eN0WQjfFBgSzo8GFAiLIdK2WVJvz9c&#10;fTqlJERmK6bBipJuRaDns48fzmo3FSNYga6EJ+jEhmntSrqK0U2LIvCVMCwcgBMWlRK8YRGPfllU&#10;ntXo3ehiNBgcFzX4ynngIgS8vWyVdJb9Syl4vJUyiEh0STG2mL8+fxfpW8zO2HTpmVsp3oXB/iEK&#10;w5TFR3euLllkZO3VH66M4h4CyHjAwRQgpeIi54DZDAevsrlfMSdyLkhOcDuawv9zy282d56oqqRj&#10;SiwzWKIfWChSCRJFEwUZJ4pqF6aIvHeIjc1naLDU/X3Ay5R5I71Jf8yJoB7J3u4IRk+E4+X4ZDLE&#10;qlHCUXc4nAxOT7L/4tnc+RC/CDAkCSX1WMFMLNtch4ihILSHpNcCaFVdKa3zIXWNuNCebBjWe7Ec&#10;pSDR4gVKW1KX9PhwPMiOX+hy3/3FA/rTNj0ncn91YSWKWiqyFLdaJIy234REfjMjb8TIOBc2ZjKz&#10;X0QnlMSM3mPY4Z+jeo9xm0f/Mti4MzbKgm9Zeklt9bMPWbZ4pHkv7yTGZtHkxtp1ygKqLTaQh3YK&#10;g+NXCot8zUK8Yx7HDhsDV0m8xY/UgEWCTqJkBf7prfuEx2lALSU1jnFJw68184IS/dXinEyGR0dp&#10;7vPhaHwywoPf1yz2NXZtLgA7Z4hLy/EsJnzUvSg9mEfcOPP0KqqY5fh2SWMvXsR2ueDG4mI+zyCc&#10;dMfitb13PLlORUot/NA8Mu+6Pk/DdgP9wLPpq3ZvscnSwnwdQao8C4nnltWOf9wSueG7jZbW0P45&#10;o5737uw3AAAA//8DAFBLAwQUAAYACAAAACEAqnXn790AAAAIAQAADwAAAGRycy9kb3ducmV2Lnht&#10;bEyPQU7DMBBF90jcwRokdtQhqEkb4lRAVSSEWBA4gBMPcdR4HMVuGm7PsILl0x/9/6bcLW4QM06h&#10;96TgdpWAQGq96alT8PlxuNmACFGT0YMnVPCNAXbV5UWpC+PP9I5zHTvBJRQKrcDGOBZShtai02Hl&#10;RyTOvvzkdGScOmkmfeZyN8g0STLpdE+8YPWITxbbY31yCmp3bF7uXufD8JZlm3mf2uf98qjU9dXy&#10;cA8i4hL/juFXn9WhYqfGn8gEMTCv2TwqyFMQHG/TnLlRsE62OciqlP8fqH4AAAD//wMAUEsBAi0A&#10;FAAGAAgAAAAhALaDOJL+AAAA4QEAABMAAAAAAAAAAAAAAAAAAAAAAFtDb250ZW50X1R5cGVzXS54&#10;bWxQSwECLQAUAAYACAAAACEAOP0h/9YAAACUAQAACwAAAAAAAAAAAAAAAAAvAQAAX3JlbHMvLnJl&#10;bHNQSwECLQAUAAYACAAAACEAwkPE55kCAAC/BQAADgAAAAAAAAAAAAAAAAAuAgAAZHJzL2Uyb0Rv&#10;Yy54bWxQSwECLQAUAAYACAAAACEAqnXn790AAAAIAQAADwAAAAAAAAAAAAAAAADzBAAAZHJzL2Rv&#10;d25yZXYueG1sUEsFBgAAAAAEAAQA8wAAAP0FAAAAAA==&#10;" fillcolor="#eeece1 [3214]" strokecolor="#eeece1 [3214]" strokeweight=".5pt">
                <v:textbox>
                  <w:txbxContent>
                    <w:p w:rsidR="0070498A" w:rsidRPr="00820526" w:rsidRDefault="0070498A" w:rsidP="0070498A">
                      <w:pPr>
                        <w:spacing w:before="59" w:line="360" w:lineRule="auto"/>
                        <w:ind w:left="28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820526">
                        <w:rPr>
                          <w:rFonts w:ascii="Arial" w:hAnsi="Arial" w:cs="Arial"/>
                          <w:i/>
                        </w:rPr>
                        <w:t>Strasbourg</w:t>
                      </w:r>
                      <w:r w:rsidRPr="00820526">
                        <w:rPr>
                          <w:rFonts w:ascii="Arial" w:hAnsi="Arial" w:cs="Arial"/>
                          <w:i/>
                          <w:spacing w:val="-2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accueille</w:t>
                      </w:r>
                      <w:r w:rsidRPr="00820526">
                        <w:rPr>
                          <w:rFonts w:ascii="Arial" w:hAnsi="Arial" w:cs="Arial"/>
                          <w:i/>
                          <w:spacing w:val="-2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dès</w:t>
                      </w:r>
                      <w:r w:rsidRPr="00820526">
                        <w:rPr>
                          <w:rFonts w:ascii="Arial" w:hAnsi="Arial" w:cs="Arial"/>
                          <w:i/>
                          <w:spacing w:val="-24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1949</w:t>
                      </w:r>
                      <w:r w:rsidRPr="00820526">
                        <w:rPr>
                          <w:rFonts w:ascii="Arial" w:hAnsi="Arial" w:cs="Arial"/>
                          <w:i/>
                          <w:spacing w:val="-2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le</w:t>
                      </w:r>
                      <w:r w:rsidRPr="00820526">
                        <w:rPr>
                          <w:rFonts w:ascii="Arial" w:hAnsi="Arial" w:cs="Arial"/>
                          <w:i/>
                          <w:spacing w:val="-2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conseil</w:t>
                      </w:r>
                      <w:r w:rsidRPr="00820526">
                        <w:rPr>
                          <w:rFonts w:ascii="Arial" w:hAnsi="Arial" w:cs="Arial"/>
                          <w:i/>
                          <w:spacing w:val="-2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de</w:t>
                      </w:r>
                      <w:r w:rsidRPr="00820526">
                        <w:rPr>
                          <w:rFonts w:ascii="Arial" w:hAnsi="Arial" w:cs="Arial"/>
                          <w:i/>
                          <w:spacing w:val="-3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l’Europe,</w:t>
                      </w:r>
                      <w:r w:rsidRPr="00820526">
                        <w:rPr>
                          <w:rFonts w:ascii="Arial" w:hAnsi="Arial" w:cs="Arial"/>
                          <w:i/>
                          <w:spacing w:val="-34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Ernest</w:t>
                      </w:r>
                      <w:r w:rsidRPr="00820526">
                        <w:rPr>
                          <w:rFonts w:ascii="Arial" w:hAnsi="Arial" w:cs="Arial"/>
                          <w:i/>
                          <w:spacing w:val="-3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Bevin,</w:t>
                      </w:r>
                      <w:r w:rsidRPr="00820526">
                        <w:rPr>
                          <w:rFonts w:ascii="Arial" w:hAnsi="Arial" w:cs="Arial"/>
                          <w:i/>
                          <w:spacing w:val="-3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ministre</w:t>
                      </w:r>
                      <w:r w:rsidRPr="00820526">
                        <w:rPr>
                          <w:rFonts w:ascii="Arial" w:hAnsi="Arial" w:cs="Arial"/>
                          <w:i/>
                          <w:spacing w:val="-3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britannique</w:t>
                      </w:r>
                      <w:r w:rsidRPr="00820526">
                        <w:rPr>
                          <w:rFonts w:ascii="Arial" w:hAnsi="Arial" w:cs="Arial"/>
                          <w:i/>
                          <w:spacing w:val="-3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des</w:t>
                      </w:r>
                      <w:r w:rsidRPr="00820526">
                        <w:rPr>
                          <w:rFonts w:ascii="Arial" w:hAnsi="Arial" w:cs="Arial"/>
                          <w:i/>
                          <w:spacing w:val="-34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Affaires</w:t>
                      </w:r>
                      <w:r w:rsidRPr="00820526">
                        <w:rPr>
                          <w:rFonts w:ascii="Arial" w:hAnsi="Arial" w:cs="Arial"/>
                          <w:i/>
                          <w:spacing w:val="-34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étrangères,</w:t>
                      </w:r>
                      <w:r w:rsidRPr="00820526">
                        <w:rPr>
                          <w:rFonts w:ascii="Arial" w:hAnsi="Arial" w:cs="Arial"/>
                          <w:i/>
                          <w:spacing w:val="-34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explique</w:t>
                      </w:r>
                      <w:r w:rsidRPr="00820526">
                        <w:rPr>
                          <w:rFonts w:ascii="Arial" w:hAnsi="Arial" w:cs="Arial"/>
                          <w:i/>
                          <w:spacing w:val="-3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ce</w:t>
                      </w:r>
                      <w:r w:rsidRPr="00820526">
                        <w:rPr>
                          <w:rFonts w:ascii="Arial" w:hAnsi="Arial" w:cs="Arial"/>
                          <w:i/>
                          <w:spacing w:val="-3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choix.</w:t>
                      </w:r>
                    </w:p>
                    <w:p w:rsidR="0070498A" w:rsidRPr="00820526" w:rsidRDefault="0070498A" w:rsidP="0070498A">
                      <w:pPr>
                        <w:pStyle w:val="Corpsdetexte"/>
                        <w:spacing w:before="1" w:line="360" w:lineRule="auto"/>
                        <w:ind w:left="280" w:right="471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«</w:t>
                      </w:r>
                      <w:r w:rsidRPr="00820526">
                        <w:rPr>
                          <w:rFonts w:ascii="Arial" w:hAnsi="Arial" w:cs="Arial"/>
                          <w:spacing w:val="-1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Nous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cherchions</w:t>
                      </w:r>
                      <w:r w:rsidRPr="00820526">
                        <w:rPr>
                          <w:rFonts w:ascii="Arial" w:hAnsi="Arial" w:cs="Arial"/>
                          <w:spacing w:val="-2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un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centre</w:t>
                      </w:r>
                      <w:r w:rsidRPr="00820526">
                        <w:rPr>
                          <w:rFonts w:ascii="Arial" w:hAnsi="Arial" w:cs="Arial"/>
                          <w:spacing w:val="-1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qui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puisse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convenir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aux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nations</w:t>
                      </w:r>
                      <w:r w:rsidRPr="00820526">
                        <w:rPr>
                          <w:rFonts w:ascii="Arial" w:hAnsi="Arial" w:cs="Arial"/>
                          <w:spacing w:val="-2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européennes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et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devenir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un</w:t>
                      </w:r>
                      <w:r w:rsidRPr="00820526">
                        <w:rPr>
                          <w:rFonts w:ascii="Arial" w:hAnsi="Arial" w:cs="Arial"/>
                          <w:spacing w:val="-1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symbole</w:t>
                      </w:r>
                      <w:r w:rsidRPr="00820526">
                        <w:rPr>
                          <w:rFonts w:ascii="Arial" w:hAnsi="Arial" w:cs="Arial"/>
                          <w:spacing w:val="-2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de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l’unité</w:t>
                      </w:r>
                      <w:r w:rsidRPr="00820526">
                        <w:rPr>
                          <w:rFonts w:ascii="Arial" w:hAnsi="Arial" w:cs="Arial"/>
                          <w:spacing w:val="-2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de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l’Europe.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Le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choix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de Strasbourg m’a paru évident. Cette grande coté avait été témoin de la stupidité du genre humain qui essayait de régler les affaires par la guerre, la cruauté et la destruction. A travers les âges, sa population a fait son possible pour préserver sa liberté et a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combattu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pour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cela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d’une</w:t>
                      </w:r>
                      <w:r w:rsidRPr="00820526">
                        <w:rPr>
                          <w:rFonts w:ascii="Arial" w:hAnsi="Arial" w:cs="Arial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façon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magnifique.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L’Europe</w:t>
                      </w:r>
                      <w:r w:rsidRPr="00820526">
                        <w:rPr>
                          <w:rFonts w:ascii="Arial" w:hAnsi="Arial" w:cs="Arial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820526">
                        <w:rPr>
                          <w:rFonts w:ascii="Arial" w:hAnsi="Arial" w:cs="Arial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gagné</w:t>
                      </w:r>
                      <w:r w:rsidRPr="00820526">
                        <w:rPr>
                          <w:rFonts w:ascii="Arial" w:hAnsi="Arial" w:cs="Arial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le</w:t>
                      </w:r>
                      <w:r w:rsidRPr="00820526">
                        <w:rPr>
                          <w:rFonts w:ascii="Arial" w:hAnsi="Arial" w:cs="Arial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droit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résoudre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ses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problèmes</w:t>
                      </w:r>
                      <w:r w:rsidRPr="00820526">
                        <w:rPr>
                          <w:rFonts w:ascii="Arial" w:hAnsi="Arial" w:cs="Arial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par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des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méthodes</w:t>
                      </w:r>
                      <w:r w:rsidRPr="00820526">
                        <w:rPr>
                          <w:rFonts w:ascii="Arial" w:hAnsi="Arial" w:cs="Arial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plus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humaines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et</w:t>
                      </w:r>
                      <w:r w:rsidRPr="00820526">
                        <w:rPr>
                          <w:rFonts w:ascii="Arial" w:hAnsi="Arial" w:cs="Arial"/>
                          <w:spacing w:val="-1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sensées.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[…]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Nous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avons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pensé</w:t>
                      </w:r>
                      <w:r w:rsidRPr="00820526">
                        <w:rPr>
                          <w:rFonts w:ascii="Arial" w:hAnsi="Arial" w:cs="Arial"/>
                          <w:spacing w:val="-1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que</w:t>
                      </w:r>
                      <w:r w:rsidRPr="00820526">
                        <w:rPr>
                          <w:rFonts w:ascii="Arial" w:hAnsi="Arial" w:cs="Arial"/>
                          <w:spacing w:val="-2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Strasbourg</w:t>
                      </w:r>
                      <w:r w:rsidRPr="00820526">
                        <w:rPr>
                          <w:rFonts w:ascii="Arial" w:hAnsi="Arial" w:cs="Arial"/>
                          <w:spacing w:val="-1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était</w:t>
                      </w:r>
                      <w:r w:rsidRPr="00820526">
                        <w:rPr>
                          <w:rFonts w:ascii="Arial" w:hAnsi="Arial" w:cs="Arial"/>
                          <w:spacing w:val="-1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vraiment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le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lieu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qui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convenait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pour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développer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ce</w:t>
                      </w:r>
                      <w:r w:rsidRPr="00820526">
                        <w:rPr>
                          <w:rFonts w:ascii="Arial" w:hAnsi="Arial" w:cs="Arial"/>
                          <w:spacing w:val="-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grand</w:t>
                      </w:r>
                      <w:r w:rsidRPr="00820526">
                        <w:rPr>
                          <w:rFonts w:ascii="Arial" w:hAnsi="Arial" w:cs="Arial"/>
                          <w:spacing w:val="-1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effort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dans une atmosphère de bonne volonté et non de domination</w:t>
                      </w:r>
                      <w:r w:rsidRPr="00820526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»</w:t>
                      </w:r>
                    </w:p>
                    <w:p w:rsidR="0070498A" w:rsidRPr="00820526" w:rsidRDefault="0070498A" w:rsidP="0070498A">
                      <w:pPr>
                        <w:spacing w:line="219" w:lineRule="exact"/>
                        <w:ind w:left="2999"/>
                        <w:jc w:val="both"/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Ernest</w:t>
                      </w:r>
                      <w:r w:rsidRPr="00820526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Bevin,</w:t>
                      </w:r>
                      <w:r w:rsidRPr="00820526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cité</w:t>
                      </w:r>
                      <w:r w:rsidRPr="00820526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dans</w:t>
                      </w:r>
                      <w:r w:rsidRPr="00820526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l’Histoire</w:t>
                      </w:r>
                      <w:r w:rsidRPr="00820526">
                        <w:rPr>
                          <w:rFonts w:ascii="Arial" w:hAnsi="Arial" w:cs="Arial"/>
                          <w:i/>
                          <w:spacing w:val="-30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de</w:t>
                      </w:r>
                      <w:r w:rsidRPr="00820526">
                        <w:rPr>
                          <w:rFonts w:ascii="Arial" w:hAnsi="Arial" w:cs="Arial"/>
                          <w:i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Strasbourg</w:t>
                      </w:r>
                      <w:r w:rsidRPr="00820526">
                        <w:rPr>
                          <w:rFonts w:ascii="Arial" w:hAnsi="Arial" w:cs="Arial"/>
                          <w:i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des</w:t>
                      </w:r>
                      <w:r w:rsidRPr="00820526">
                        <w:rPr>
                          <w:rFonts w:ascii="Arial" w:hAnsi="Arial" w:cs="Arial"/>
                          <w:i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origines</w:t>
                      </w:r>
                      <w:r w:rsidRPr="00820526">
                        <w:rPr>
                          <w:rFonts w:ascii="Arial" w:hAnsi="Arial" w:cs="Arial"/>
                          <w:i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à</w:t>
                      </w:r>
                      <w:r w:rsidRPr="00820526">
                        <w:rPr>
                          <w:rFonts w:ascii="Arial" w:hAnsi="Arial" w:cs="Arial"/>
                          <w:i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nos</w:t>
                      </w:r>
                      <w:r w:rsidRPr="00820526">
                        <w:rPr>
                          <w:rFonts w:ascii="Arial" w:hAnsi="Arial" w:cs="Arial"/>
                          <w:i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i/>
                        </w:rPr>
                        <w:t>jours</w:t>
                      </w:r>
                      <w:r w:rsidRPr="00820526">
                        <w:rPr>
                          <w:rFonts w:ascii="Arial" w:hAnsi="Arial" w:cs="Arial"/>
                        </w:rPr>
                        <w:t>,</w:t>
                      </w:r>
                      <w:r w:rsidRPr="00820526">
                        <w:rPr>
                          <w:rFonts w:ascii="Arial" w:hAnsi="Arial" w:cs="Arial"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Dernières</w:t>
                      </w:r>
                      <w:r w:rsidRPr="00820526">
                        <w:rPr>
                          <w:rFonts w:ascii="Arial" w:hAnsi="Arial" w:cs="Arial"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nouvelles</w:t>
                      </w:r>
                      <w:r w:rsidRPr="00820526">
                        <w:rPr>
                          <w:rFonts w:ascii="Arial" w:hAnsi="Arial" w:cs="Arial"/>
                          <w:spacing w:val="-3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d’Alsace,</w:t>
                      </w:r>
                      <w:r w:rsidRPr="00820526">
                        <w:rPr>
                          <w:rFonts w:ascii="Arial" w:hAnsi="Arial" w:cs="Arial"/>
                          <w:spacing w:val="-3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1982</w:t>
                      </w:r>
                    </w:p>
                    <w:p w:rsidR="0070498A" w:rsidRDefault="0070498A"/>
                  </w:txbxContent>
                </v:textbox>
              </v:shape>
            </w:pict>
          </mc:Fallback>
        </mc:AlternateContent>
      </w: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70498A" w:rsidRPr="00820526" w:rsidRDefault="0070498A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182084" w:rsidRDefault="00182084" w:rsidP="0070498A">
      <w:pPr>
        <w:tabs>
          <w:tab w:val="right" w:leader="dot" w:pos="9072"/>
        </w:tabs>
        <w:spacing w:line="480" w:lineRule="auto"/>
      </w:pPr>
      <w:r>
        <w:tab/>
      </w:r>
    </w:p>
    <w:p w:rsidR="00182084" w:rsidRDefault="00182084" w:rsidP="0070498A">
      <w:pPr>
        <w:tabs>
          <w:tab w:val="right" w:leader="dot" w:pos="9072"/>
        </w:tabs>
        <w:spacing w:line="480" w:lineRule="auto"/>
      </w:pPr>
      <w:r>
        <w:tab/>
      </w:r>
    </w:p>
    <w:p w:rsidR="00182084" w:rsidRDefault="00182084" w:rsidP="0070498A">
      <w:pPr>
        <w:tabs>
          <w:tab w:val="right" w:leader="dot" w:pos="9072"/>
        </w:tabs>
        <w:spacing w:line="480" w:lineRule="auto"/>
      </w:pPr>
      <w:r>
        <w:tab/>
      </w:r>
    </w:p>
    <w:p w:rsidR="00182084" w:rsidRDefault="00182084" w:rsidP="0070498A">
      <w:pPr>
        <w:tabs>
          <w:tab w:val="right" w:leader="dot" w:pos="9072"/>
        </w:tabs>
        <w:spacing w:line="480" w:lineRule="auto"/>
      </w:pPr>
      <w:r>
        <w:tab/>
      </w:r>
    </w:p>
    <w:p w:rsidR="00182084" w:rsidRDefault="00182084" w:rsidP="0070498A">
      <w:pPr>
        <w:tabs>
          <w:tab w:val="right" w:leader="dot" w:pos="9072"/>
        </w:tabs>
        <w:spacing w:line="480" w:lineRule="auto"/>
      </w:pPr>
      <w:r>
        <w:tab/>
      </w:r>
    </w:p>
    <w:p w:rsidR="00182084" w:rsidRDefault="00182084" w:rsidP="0070498A">
      <w:pPr>
        <w:tabs>
          <w:tab w:val="right" w:leader="dot" w:pos="9072"/>
        </w:tabs>
        <w:spacing w:line="480" w:lineRule="auto"/>
      </w:pPr>
      <w:r>
        <w:tab/>
      </w:r>
    </w:p>
    <w:p w:rsidR="00182084" w:rsidRDefault="00182084" w:rsidP="0070498A">
      <w:pPr>
        <w:tabs>
          <w:tab w:val="right" w:leader="dot" w:pos="9072"/>
        </w:tabs>
        <w:spacing w:line="480" w:lineRule="auto"/>
      </w:pPr>
      <w:r>
        <w:tab/>
      </w:r>
      <w:bookmarkStart w:id="0" w:name="_GoBack"/>
      <w:bookmarkEnd w:id="0"/>
    </w:p>
    <w:p w:rsidR="00182084" w:rsidRDefault="00182084" w:rsidP="00182084">
      <w:pPr>
        <w:pStyle w:val="Corpsdetexte"/>
        <w:spacing w:before="40"/>
        <w:rPr>
          <w:rFonts w:ascii="Arial" w:hAnsi="Arial" w:cs="Arial"/>
          <w:sz w:val="22"/>
          <w:szCs w:val="22"/>
          <w:u w:val="single"/>
        </w:rPr>
      </w:pPr>
      <w:r w:rsidRPr="006F6633">
        <w:rPr>
          <w:rFonts w:ascii="Arial" w:hAnsi="Arial" w:cs="Arial"/>
          <w:b/>
          <w:color w:val="C0504D" w:themeColor="accent2"/>
          <w:sz w:val="22"/>
          <w:szCs w:val="22"/>
        </w:rPr>
        <w:lastRenderedPageBreak/>
        <w:t>Exercice 6</w:t>
      </w:r>
      <w:r w:rsidRPr="006F663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Pr="006F6633">
        <w:rPr>
          <w:rFonts w:ascii="Arial" w:hAnsi="Arial" w:cs="Arial"/>
          <w:sz w:val="22"/>
          <w:szCs w:val="22"/>
        </w:rPr>
        <w:t>: Questions de connaissances</w:t>
      </w:r>
      <w:r w:rsidRPr="00820526">
        <w:rPr>
          <w:rFonts w:ascii="Arial" w:hAnsi="Arial" w:cs="Arial"/>
          <w:sz w:val="22"/>
          <w:szCs w:val="22"/>
          <w:u w:val="single"/>
        </w:rPr>
        <w:t>.</w:t>
      </w:r>
    </w:p>
    <w:p w:rsidR="00237CD9" w:rsidRPr="00820526" w:rsidRDefault="00237CD9" w:rsidP="00182084">
      <w:pPr>
        <w:pStyle w:val="Corpsdetexte"/>
        <w:spacing w:before="40"/>
        <w:rPr>
          <w:rFonts w:ascii="Arial" w:hAnsi="Arial" w:cs="Arial"/>
          <w:sz w:val="22"/>
          <w:szCs w:val="22"/>
        </w:rPr>
      </w:pPr>
    </w:p>
    <w:p w:rsidR="00182084" w:rsidRPr="00820526" w:rsidRDefault="00182084" w:rsidP="00182084">
      <w:pPr>
        <w:pStyle w:val="Paragraphedeliste"/>
        <w:numPr>
          <w:ilvl w:val="1"/>
          <w:numId w:val="1"/>
        </w:numPr>
        <w:tabs>
          <w:tab w:val="left" w:pos="1000"/>
          <w:tab w:val="left" w:pos="1001"/>
        </w:tabs>
        <w:spacing w:before="1"/>
        <w:rPr>
          <w:rFonts w:ascii="Arial" w:hAnsi="Arial" w:cs="Arial"/>
        </w:rPr>
      </w:pPr>
      <w:r w:rsidRPr="00820526">
        <w:rPr>
          <w:rFonts w:ascii="Arial" w:hAnsi="Arial" w:cs="Arial"/>
        </w:rPr>
        <w:t>Citez les 6 pays qui ont lancé la construction</w:t>
      </w:r>
      <w:r w:rsidRPr="00820526">
        <w:rPr>
          <w:rFonts w:ascii="Arial" w:hAnsi="Arial" w:cs="Arial"/>
          <w:spacing w:val="-8"/>
        </w:rPr>
        <w:t xml:space="preserve"> </w:t>
      </w:r>
      <w:r w:rsidRPr="00820526">
        <w:rPr>
          <w:rFonts w:ascii="Arial" w:hAnsi="Arial" w:cs="Arial"/>
        </w:rPr>
        <w:t>européenne.</w:t>
      </w:r>
    </w:p>
    <w:p w:rsidR="00182084" w:rsidRPr="00820526" w:rsidRDefault="00182084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Pr="00820526" w:rsidRDefault="00182084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182084" w:rsidRPr="00820526" w:rsidRDefault="00182084" w:rsidP="00182084">
      <w:pPr>
        <w:pStyle w:val="Paragraphedeliste"/>
        <w:numPr>
          <w:ilvl w:val="1"/>
          <w:numId w:val="1"/>
        </w:numPr>
        <w:tabs>
          <w:tab w:val="left" w:pos="1000"/>
          <w:tab w:val="left" w:pos="1001"/>
        </w:tabs>
        <w:rPr>
          <w:rFonts w:ascii="Arial" w:hAnsi="Arial" w:cs="Arial"/>
        </w:rPr>
      </w:pPr>
      <w:r w:rsidRPr="00820526">
        <w:rPr>
          <w:rFonts w:ascii="Arial" w:hAnsi="Arial" w:cs="Arial"/>
        </w:rPr>
        <w:t>Comment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s’appelle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le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traité</w:t>
      </w:r>
      <w:r w:rsidRPr="00820526">
        <w:rPr>
          <w:rFonts w:ascii="Arial" w:hAnsi="Arial" w:cs="Arial"/>
          <w:spacing w:val="-12"/>
        </w:rPr>
        <w:t xml:space="preserve"> </w:t>
      </w:r>
      <w:r w:rsidRPr="00820526">
        <w:rPr>
          <w:rFonts w:ascii="Arial" w:hAnsi="Arial" w:cs="Arial"/>
        </w:rPr>
        <w:t>fondateur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de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la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CEE</w:t>
      </w:r>
      <w:r w:rsidRPr="00820526">
        <w:rPr>
          <w:rFonts w:ascii="Arial" w:hAnsi="Arial" w:cs="Arial"/>
          <w:spacing w:val="-9"/>
        </w:rPr>
        <w:t xml:space="preserve"> </w:t>
      </w:r>
      <w:r w:rsidRPr="00820526">
        <w:rPr>
          <w:rFonts w:ascii="Arial" w:hAnsi="Arial" w:cs="Arial"/>
        </w:rPr>
        <w:t>?</w:t>
      </w:r>
      <w:r w:rsidRPr="00820526">
        <w:rPr>
          <w:rFonts w:ascii="Arial" w:hAnsi="Arial" w:cs="Arial"/>
          <w:spacing w:val="-5"/>
        </w:rPr>
        <w:t xml:space="preserve"> </w:t>
      </w:r>
      <w:r w:rsidRPr="00820526">
        <w:rPr>
          <w:rFonts w:ascii="Arial" w:hAnsi="Arial" w:cs="Arial"/>
        </w:rPr>
        <w:t>A</w:t>
      </w:r>
      <w:r w:rsidRPr="00820526">
        <w:rPr>
          <w:rFonts w:ascii="Arial" w:hAnsi="Arial" w:cs="Arial"/>
          <w:spacing w:val="-4"/>
        </w:rPr>
        <w:t xml:space="preserve"> </w:t>
      </w:r>
      <w:r w:rsidRPr="00820526">
        <w:rPr>
          <w:rFonts w:ascii="Arial" w:hAnsi="Arial" w:cs="Arial"/>
        </w:rPr>
        <w:t>quelle</w:t>
      </w:r>
      <w:r w:rsidRPr="00820526">
        <w:rPr>
          <w:rFonts w:ascii="Arial" w:hAnsi="Arial" w:cs="Arial"/>
          <w:spacing w:val="-5"/>
        </w:rPr>
        <w:t xml:space="preserve"> </w:t>
      </w:r>
      <w:r w:rsidRPr="00820526">
        <w:rPr>
          <w:rFonts w:ascii="Arial" w:hAnsi="Arial" w:cs="Arial"/>
        </w:rPr>
        <w:t>date</w:t>
      </w:r>
      <w:r w:rsidRPr="00820526">
        <w:rPr>
          <w:rFonts w:ascii="Arial" w:hAnsi="Arial" w:cs="Arial"/>
          <w:spacing w:val="-4"/>
        </w:rPr>
        <w:t xml:space="preserve"> </w:t>
      </w:r>
      <w:proofErr w:type="spellStart"/>
      <w:r w:rsidRPr="00820526">
        <w:rPr>
          <w:rFonts w:ascii="Arial" w:hAnsi="Arial" w:cs="Arial"/>
        </w:rPr>
        <w:t>a-t-il</w:t>
      </w:r>
      <w:proofErr w:type="spellEnd"/>
      <w:r w:rsidRPr="00820526">
        <w:rPr>
          <w:rFonts w:ascii="Arial" w:hAnsi="Arial" w:cs="Arial"/>
          <w:spacing w:val="-4"/>
        </w:rPr>
        <w:t xml:space="preserve"> </w:t>
      </w:r>
      <w:r w:rsidRPr="00820526">
        <w:rPr>
          <w:rFonts w:ascii="Arial" w:hAnsi="Arial" w:cs="Arial"/>
        </w:rPr>
        <w:t>été</w:t>
      </w:r>
      <w:r w:rsidRPr="00820526">
        <w:rPr>
          <w:rFonts w:ascii="Arial" w:hAnsi="Arial" w:cs="Arial"/>
          <w:spacing w:val="-4"/>
        </w:rPr>
        <w:t xml:space="preserve"> </w:t>
      </w:r>
      <w:r w:rsidRPr="00820526">
        <w:rPr>
          <w:rFonts w:ascii="Arial" w:hAnsi="Arial" w:cs="Arial"/>
        </w:rPr>
        <w:t>rédigé</w:t>
      </w:r>
      <w:r w:rsidRPr="00820526">
        <w:rPr>
          <w:rFonts w:ascii="Arial" w:hAnsi="Arial" w:cs="Arial"/>
          <w:spacing w:val="-4"/>
        </w:rPr>
        <w:t xml:space="preserve"> </w:t>
      </w:r>
      <w:r w:rsidRPr="00820526">
        <w:rPr>
          <w:rFonts w:ascii="Arial" w:hAnsi="Arial" w:cs="Arial"/>
        </w:rPr>
        <w:t>?</w:t>
      </w:r>
    </w:p>
    <w:p w:rsidR="00182084" w:rsidRPr="00820526" w:rsidRDefault="00182084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182084" w:rsidRDefault="00182084" w:rsidP="00182084">
      <w:pPr>
        <w:tabs>
          <w:tab w:val="right" w:leader="dot" w:pos="9072"/>
        </w:tabs>
        <w:spacing w:line="360" w:lineRule="auto"/>
      </w:pPr>
      <w:r>
        <w:tab/>
      </w:r>
    </w:p>
    <w:p w:rsidR="00182084" w:rsidRPr="00CA4DAA" w:rsidRDefault="00CA4DAA" w:rsidP="00CA4DAA">
      <w:pPr>
        <w:tabs>
          <w:tab w:val="right" w:leader="dot" w:pos="9072"/>
        </w:tabs>
        <w:spacing w:line="360" w:lineRule="auto"/>
      </w:pPr>
      <w:r>
        <w:tab/>
      </w:r>
    </w:p>
    <w:p w:rsidR="00182084" w:rsidRDefault="00182084" w:rsidP="00182084">
      <w:pPr>
        <w:pStyle w:val="Paragraphedeliste"/>
        <w:numPr>
          <w:ilvl w:val="1"/>
          <w:numId w:val="1"/>
        </w:numPr>
        <w:tabs>
          <w:tab w:val="left" w:pos="1000"/>
          <w:tab w:val="left" w:pos="1001"/>
        </w:tabs>
        <w:rPr>
          <w:rFonts w:ascii="Arial" w:hAnsi="Arial" w:cs="Arial"/>
        </w:rPr>
      </w:pPr>
      <w:r w:rsidRPr="00820526">
        <w:rPr>
          <w:rFonts w:ascii="Arial" w:hAnsi="Arial" w:cs="Arial"/>
        </w:rPr>
        <w:t>Combien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de</w:t>
      </w:r>
      <w:r w:rsidRPr="00820526">
        <w:rPr>
          <w:rFonts w:ascii="Arial" w:hAnsi="Arial" w:cs="Arial"/>
          <w:spacing w:val="-11"/>
        </w:rPr>
        <w:t xml:space="preserve"> </w:t>
      </w:r>
      <w:r w:rsidRPr="00820526">
        <w:rPr>
          <w:rFonts w:ascii="Arial" w:hAnsi="Arial" w:cs="Arial"/>
        </w:rPr>
        <w:t>membres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constitue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l’Europe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aujourd’hui</w:t>
      </w:r>
      <w:r w:rsidRPr="00820526">
        <w:rPr>
          <w:rFonts w:ascii="Arial" w:hAnsi="Arial" w:cs="Arial"/>
          <w:spacing w:val="-8"/>
        </w:rPr>
        <w:t xml:space="preserve"> </w:t>
      </w:r>
      <w:r w:rsidRPr="00820526">
        <w:rPr>
          <w:rFonts w:ascii="Arial" w:hAnsi="Arial" w:cs="Arial"/>
        </w:rPr>
        <w:t>?</w:t>
      </w:r>
    </w:p>
    <w:p w:rsidR="00CA4DAA" w:rsidRPr="00CA4DAA" w:rsidRDefault="00CA4DAA" w:rsidP="00CA4DAA">
      <w:pPr>
        <w:pStyle w:val="Paragraphedeliste"/>
        <w:tabs>
          <w:tab w:val="left" w:pos="1000"/>
          <w:tab w:val="left" w:pos="1001"/>
        </w:tabs>
        <w:ind w:firstLine="0"/>
        <w:rPr>
          <w:rFonts w:ascii="Arial" w:hAnsi="Arial" w:cs="Arial"/>
        </w:rPr>
      </w:pPr>
    </w:p>
    <w:p w:rsidR="00CA4DAA" w:rsidRDefault="00CA4DAA" w:rsidP="00CA4DAA">
      <w:pPr>
        <w:tabs>
          <w:tab w:val="right" w:leader="dot" w:pos="9072"/>
        </w:tabs>
        <w:spacing w:line="360" w:lineRule="auto"/>
      </w:pPr>
      <w:r>
        <w:tab/>
      </w:r>
    </w:p>
    <w:p w:rsidR="00CA4DAA" w:rsidRPr="00820526" w:rsidRDefault="00CA4DAA" w:rsidP="00CA4DAA">
      <w:pPr>
        <w:pStyle w:val="Corpsdetexte"/>
        <w:spacing w:before="1"/>
        <w:rPr>
          <w:rFonts w:ascii="Arial" w:hAnsi="Arial" w:cs="Arial"/>
          <w:sz w:val="22"/>
          <w:szCs w:val="22"/>
        </w:rPr>
      </w:pPr>
    </w:p>
    <w:p w:rsidR="00182084" w:rsidRPr="00820526" w:rsidRDefault="00182084" w:rsidP="00182084">
      <w:pPr>
        <w:pStyle w:val="Paragraphedeliste"/>
        <w:numPr>
          <w:ilvl w:val="1"/>
          <w:numId w:val="1"/>
        </w:numPr>
        <w:tabs>
          <w:tab w:val="left" w:pos="1000"/>
          <w:tab w:val="left" w:pos="1001"/>
        </w:tabs>
        <w:rPr>
          <w:rFonts w:ascii="Arial" w:hAnsi="Arial" w:cs="Arial"/>
        </w:rPr>
      </w:pPr>
      <w:r w:rsidRPr="00820526">
        <w:rPr>
          <w:rFonts w:ascii="Arial" w:hAnsi="Arial" w:cs="Arial"/>
        </w:rPr>
        <w:t>Définissez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ce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qu’est</w:t>
      </w:r>
      <w:r w:rsidRPr="00820526">
        <w:rPr>
          <w:rFonts w:ascii="Arial" w:hAnsi="Arial" w:cs="Arial"/>
          <w:spacing w:val="-12"/>
        </w:rPr>
        <w:t xml:space="preserve"> </w:t>
      </w:r>
      <w:r w:rsidRPr="00820526">
        <w:rPr>
          <w:rFonts w:ascii="Arial" w:hAnsi="Arial" w:cs="Arial"/>
        </w:rPr>
        <w:t>l’espace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Schengen</w:t>
      </w:r>
      <w:r w:rsidRPr="00820526">
        <w:rPr>
          <w:rFonts w:ascii="Arial" w:hAnsi="Arial" w:cs="Arial"/>
          <w:spacing w:val="-9"/>
        </w:rPr>
        <w:t xml:space="preserve"> </w:t>
      </w:r>
      <w:r w:rsidRPr="00820526">
        <w:rPr>
          <w:rFonts w:ascii="Arial" w:hAnsi="Arial" w:cs="Arial"/>
        </w:rPr>
        <w:t>:</w:t>
      </w:r>
    </w:p>
    <w:p w:rsidR="00182084" w:rsidRPr="00820526" w:rsidRDefault="00182084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CA4DAA" w:rsidRDefault="00CA4DAA" w:rsidP="00CA4DAA">
      <w:pPr>
        <w:tabs>
          <w:tab w:val="right" w:leader="dot" w:pos="9072"/>
        </w:tabs>
        <w:spacing w:line="360" w:lineRule="auto"/>
      </w:pPr>
      <w:r>
        <w:tab/>
      </w:r>
    </w:p>
    <w:p w:rsidR="00CA4DAA" w:rsidRDefault="00CA4DAA" w:rsidP="00CA4DAA">
      <w:pPr>
        <w:tabs>
          <w:tab w:val="right" w:leader="dot" w:pos="9072"/>
        </w:tabs>
        <w:spacing w:line="360" w:lineRule="auto"/>
      </w:pPr>
      <w:r>
        <w:tab/>
      </w:r>
    </w:p>
    <w:p w:rsidR="00182084" w:rsidRPr="00820526" w:rsidRDefault="00182084" w:rsidP="00182084">
      <w:pPr>
        <w:pStyle w:val="Corpsdetexte"/>
        <w:spacing w:before="11"/>
        <w:rPr>
          <w:rFonts w:ascii="Arial" w:hAnsi="Arial" w:cs="Arial"/>
          <w:sz w:val="22"/>
          <w:szCs w:val="22"/>
        </w:rPr>
      </w:pPr>
    </w:p>
    <w:p w:rsidR="00182084" w:rsidRPr="00820526" w:rsidRDefault="00182084" w:rsidP="00182084">
      <w:pPr>
        <w:pStyle w:val="Paragraphedeliste"/>
        <w:numPr>
          <w:ilvl w:val="1"/>
          <w:numId w:val="1"/>
        </w:numPr>
        <w:tabs>
          <w:tab w:val="left" w:pos="1000"/>
          <w:tab w:val="left" w:pos="1001"/>
        </w:tabs>
        <w:rPr>
          <w:rFonts w:ascii="Arial" w:hAnsi="Arial" w:cs="Arial"/>
        </w:rPr>
      </w:pPr>
      <w:r w:rsidRPr="00820526">
        <w:rPr>
          <w:rFonts w:ascii="Arial" w:hAnsi="Arial" w:cs="Arial"/>
        </w:rPr>
        <w:t>Qu’apporte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le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Traité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de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Lisbonne</w:t>
      </w:r>
      <w:r w:rsidRPr="00820526">
        <w:rPr>
          <w:rFonts w:ascii="Arial" w:hAnsi="Arial" w:cs="Arial"/>
          <w:spacing w:val="-16"/>
        </w:rPr>
        <w:t xml:space="preserve"> </w:t>
      </w:r>
      <w:r w:rsidRPr="00820526">
        <w:rPr>
          <w:rFonts w:ascii="Arial" w:hAnsi="Arial" w:cs="Arial"/>
        </w:rPr>
        <w:t>en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2007</w:t>
      </w:r>
      <w:r w:rsidRPr="00820526">
        <w:rPr>
          <w:rFonts w:ascii="Arial" w:hAnsi="Arial" w:cs="Arial"/>
          <w:spacing w:val="-11"/>
        </w:rPr>
        <w:t xml:space="preserve"> </w:t>
      </w:r>
      <w:r w:rsidRPr="00820526">
        <w:rPr>
          <w:rFonts w:ascii="Arial" w:hAnsi="Arial" w:cs="Arial"/>
        </w:rPr>
        <w:t>comme</w:t>
      </w:r>
      <w:r w:rsidRPr="00820526">
        <w:rPr>
          <w:rFonts w:ascii="Arial" w:hAnsi="Arial" w:cs="Arial"/>
          <w:spacing w:val="-5"/>
        </w:rPr>
        <w:t xml:space="preserve"> </w:t>
      </w:r>
      <w:r w:rsidRPr="00820526">
        <w:rPr>
          <w:rFonts w:ascii="Arial" w:hAnsi="Arial" w:cs="Arial"/>
        </w:rPr>
        <w:t>modification</w:t>
      </w:r>
      <w:r w:rsidRPr="00820526">
        <w:rPr>
          <w:rFonts w:ascii="Arial" w:hAnsi="Arial" w:cs="Arial"/>
          <w:spacing w:val="-4"/>
        </w:rPr>
        <w:t xml:space="preserve"> </w:t>
      </w:r>
      <w:r w:rsidRPr="00820526">
        <w:rPr>
          <w:rFonts w:ascii="Arial" w:hAnsi="Arial" w:cs="Arial"/>
        </w:rPr>
        <w:t>à</w:t>
      </w:r>
      <w:r w:rsidRPr="00820526">
        <w:rPr>
          <w:rFonts w:ascii="Arial" w:hAnsi="Arial" w:cs="Arial"/>
          <w:spacing w:val="-4"/>
        </w:rPr>
        <w:t xml:space="preserve"> </w:t>
      </w:r>
      <w:r w:rsidRPr="00820526">
        <w:rPr>
          <w:rFonts w:ascii="Arial" w:hAnsi="Arial" w:cs="Arial"/>
        </w:rPr>
        <w:t>la</w:t>
      </w:r>
      <w:r w:rsidRPr="00820526">
        <w:rPr>
          <w:rFonts w:ascii="Arial" w:hAnsi="Arial" w:cs="Arial"/>
          <w:spacing w:val="-4"/>
        </w:rPr>
        <w:t xml:space="preserve"> </w:t>
      </w:r>
      <w:r w:rsidRPr="00820526">
        <w:rPr>
          <w:rFonts w:ascii="Arial" w:hAnsi="Arial" w:cs="Arial"/>
        </w:rPr>
        <w:t>constitution</w:t>
      </w:r>
      <w:r w:rsidRPr="00820526">
        <w:rPr>
          <w:rFonts w:ascii="Arial" w:hAnsi="Arial" w:cs="Arial"/>
          <w:spacing w:val="-2"/>
        </w:rPr>
        <w:t xml:space="preserve"> </w:t>
      </w:r>
      <w:r w:rsidRPr="00820526">
        <w:rPr>
          <w:rFonts w:ascii="Arial" w:hAnsi="Arial" w:cs="Arial"/>
        </w:rPr>
        <w:t>européenne</w:t>
      </w:r>
      <w:r w:rsidRPr="00820526">
        <w:rPr>
          <w:rFonts w:ascii="Arial" w:hAnsi="Arial" w:cs="Arial"/>
          <w:spacing w:val="-4"/>
        </w:rPr>
        <w:t xml:space="preserve"> </w:t>
      </w:r>
      <w:r w:rsidRPr="00820526">
        <w:rPr>
          <w:rFonts w:ascii="Arial" w:hAnsi="Arial" w:cs="Arial"/>
        </w:rPr>
        <w:t>?</w:t>
      </w:r>
    </w:p>
    <w:p w:rsidR="00182084" w:rsidRPr="00820526" w:rsidRDefault="00182084" w:rsidP="00182084">
      <w:pPr>
        <w:pStyle w:val="Corpsdetexte"/>
        <w:rPr>
          <w:rFonts w:ascii="Arial" w:hAnsi="Arial" w:cs="Arial"/>
          <w:sz w:val="22"/>
          <w:szCs w:val="22"/>
        </w:rPr>
      </w:pPr>
    </w:p>
    <w:p w:rsidR="00CA4DAA" w:rsidRDefault="00CA4DAA" w:rsidP="00CA4DAA">
      <w:pPr>
        <w:tabs>
          <w:tab w:val="right" w:leader="dot" w:pos="9072"/>
        </w:tabs>
        <w:spacing w:line="360" w:lineRule="auto"/>
      </w:pPr>
      <w:r>
        <w:tab/>
      </w:r>
    </w:p>
    <w:p w:rsidR="00182084" w:rsidRDefault="00CA4DAA" w:rsidP="00CA4DAA">
      <w:pPr>
        <w:tabs>
          <w:tab w:val="right" w:leader="dot" w:pos="9072"/>
        </w:tabs>
        <w:spacing w:line="360" w:lineRule="auto"/>
      </w:pPr>
      <w:r>
        <w:tab/>
      </w:r>
    </w:p>
    <w:p w:rsidR="00CA4DAA" w:rsidRPr="00CA4DAA" w:rsidRDefault="00CA4DAA" w:rsidP="00CA4DAA">
      <w:pPr>
        <w:tabs>
          <w:tab w:val="right" w:leader="dot" w:pos="9072"/>
        </w:tabs>
        <w:spacing w:line="360" w:lineRule="auto"/>
      </w:pPr>
    </w:p>
    <w:p w:rsidR="00182084" w:rsidRDefault="00182084" w:rsidP="00182084">
      <w:pPr>
        <w:pStyle w:val="Corpsdetexte"/>
        <w:ind w:left="280"/>
        <w:rPr>
          <w:rFonts w:ascii="Arial" w:hAnsi="Arial" w:cs="Arial"/>
          <w:sz w:val="22"/>
          <w:szCs w:val="22"/>
        </w:rPr>
      </w:pPr>
      <w:r w:rsidRPr="006F6633">
        <w:rPr>
          <w:rFonts w:ascii="Arial" w:hAnsi="Arial" w:cs="Arial"/>
          <w:b/>
          <w:color w:val="C0504D" w:themeColor="accent2"/>
          <w:sz w:val="22"/>
          <w:szCs w:val="22"/>
        </w:rPr>
        <w:t>Exercice 7</w:t>
      </w:r>
      <w:r w:rsidRPr="006F663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Pr="006F6633">
        <w:rPr>
          <w:rFonts w:ascii="Arial" w:hAnsi="Arial" w:cs="Arial"/>
          <w:sz w:val="22"/>
          <w:szCs w:val="22"/>
        </w:rPr>
        <w:t>: caricature de Verdun 1984</w:t>
      </w:r>
    </w:p>
    <w:p w:rsidR="006F6633" w:rsidRPr="006F6633" w:rsidRDefault="006F6633" w:rsidP="00182084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182084" w:rsidRPr="00820526" w:rsidRDefault="00182084" w:rsidP="00182084">
      <w:pPr>
        <w:pStyle w:val="Corpsdetexte"/>
        <w:spacing w:before="4"/>
        <w:ind w:left="935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sz w:val="22"/>
          <w:szCs w:val="22"/>
        </w:rPr>
        <w:t>Illustrez l’explication de cette caricature à l’aide d’éléments précis issus de ce document et de vos connaissances.</w:t>
      </w:r>
    </w:p>
    <w:p w:rsidR="00182084" w:rsidRPr="00820526" w:rsidRDefault="00237CD9" w:rsidP="00182084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104775</wp:posOffset>
                </wp:positionV>
                <wp:extent cx="2847975" cy="34861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CD9" w:rsidRDefault="00237CD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658745" cy="2807760"/>
                                  <wp:effectExtent l="0" t="0" r="825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745" cy="280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122.65pt;margin-top:8.25pt;width:224.25pt;height:27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0mmQIAAL8FAAAOAAAAZHJzL2Uyb0RvYy54bWysVEtPGzEQvlfqf7B8L5uE8IrYoBREVQkB&#10;KlRIvTlem6ywPa7tZDf99Z3xbkJ4XKh62bU937y+eZyetdawlQqxBlfy4d6AM+UkVLV7LPnP+8sv&#10;x5zFJFwlDDhV8rWK/Gz6+dNp4ydqBAswlQoMjbg4aXzJFyn5SVFEuVBWxD3wyqFQQ7Ai4TU8FlUQ&#10;DVq3phgNBodFA6HyAaSKEV8vOiGfZvtaK5lutI4qMVNyjC3lb8jfOX2L6amYPAbhF7XswxD/EIUV&#10;tUOnW1MXIgm2DPUbU7aWASLotCfBFqB1LVXOAbMZDl5lc7cQXuVckJzotzTF/2dWXq9uA6srrB1n&#10;Tlgs0S8sFKsUS6pNig2JosbHCSLvPGJT+xVagvfvER8p81YHS3/MiaEcyV5vCUZLTOLj6Hh8dHJ0&#10;wJlE2f74+HB4kEtQPKv7ENM3BZbRoeQBK5iJFaurmNAlQjcQ8hbB1NVlbUy+UNeocxPYSmC9TcpB&#10;osYLlHGsKfnhPrp+Y4FMb/XnRsgnSvOlBbwZR5oq91cfFlHUUZFPaW0UYYz7oTTymxl5J0YhpXLb&#10;ODOaUBoz+ohij3+O6iPKXR6okT2DS1tlWzsIHUsvqa2eNtTqDo8k7eRNx9TO276x+k6ZQ7XGBgrQ&#10;TWH08rJGvq9ETLci4Nhhz+AqSTf40QawSNCfOFtA+PPeO+FxGlDKWYNjXPL4eymC4sx8dzgnJ8Px&#10;mOY+X8YHRyO8hF3JfFfilvYcsHNwFjC6fCR8MpujDmAfcOPMyCuKhJPou+RpczxP3XLBjSXVbJZB&#10;OOlepCt35yWZJpapz+7bBxF83+c0bNewGXgxedXuHZY0HcyWCXSdZ4F47ljt+cctkdu132i0hnbv&#10;GfW8d6d/AQAA//8DAFBLAwQUAAYACAAAACEALVvF0t0AAAAKAQAADwAAAGRycy9kb3ducmV2Lnht&#10;bEyPwU7DMBBE70j8g7VI3KhDi6M0xKkAtVw4URBnN3Zti3gdxW6a/j3LCY6reZp902zm0LPJjMlH&#10;lHC/KIAZ7KL2aCV8fuzuKmApK9Sqj2gkXEyCTXt91ahaxzO+m2mfLaMSTLWS4HIeas5T50xQaREH&#10;g5Qd4xhUpnO0XI/qTOWh58uiKHlQHumDU4N5cab73p+ChO2zXduuUqPbVtr7af46vtlXKW9v5qdH&#10;YNnM+Q+GX31Sh5acDvGEOrFewvJBrAiloBTACCjXK9pykCBKIYC3Df8/of0BAAD//wMAUEsBAi0A&#10;FAAGAAgAAAAhALaDOJL+AAAA4QEAABMAAAAAAAAAAAAAAAAAAAAAAFtDb250ZW50X1R5cGVzXS54&#10;bWxQSwECLQAUAAYACAAAACEAOP0h/9YAAACUAQAACwAAAAAAAAAAAAAAAAAvAQAAX3JlbHMvLnJl&#10;bHNQSwECLQAUAAYACAAAACEAA8ZdJpkCAAC/BQAADgAAAAAAAAAAAAAAAAAuAgAAZHJzL2Uyb0Rv&#10;Yy54bWxQSwECLQAUAAYACAAAACEALVvF0t0AAAAKAQAADwAAAAAAAAAAAAAAAADzBAAAZHJzL2Rv&#10;d25yZXYueG1sUEsFBgAAAAAEAAQA8wAAAP0FAAAAAA==&#10;" fillcolor="white [3201]" strokeweight=".5pt">
                <v:textbox>
                  <w:txbxContent>
                    <w:p w:rsidR="00237CD9" w:rsidRDefault="00237CD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658745" cy="2807760"/>
                            <wp:effectExtent l="0" t="0" r="825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8745" cy="280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6633" w:rsidRDefault="006F6633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noProof/>
          <w:sz w:val="22"/>
          <w:szCs w:val="22"/>
          <w:lang w:eastAsia="fr-FR"/>
        </w:rPr>
      </w:pPr>
    </w:p>
    <w:p w:rsidR="00237CD9" w:rsidRDefault="00237CD9" w:rsidP="00237CD9">
      <w:pPr>
        <w:pStyle w:val="Corpsdetexte"/>
        <w:rPr>
          <w:rFonts w:ascii="Arial" w:hAnsi="Arial" w:cs="Arial"/>
          <w:sz w:val="22"/>
          <w:szCs w:val="22"/>
        </w:rPr>
      </w:pPr>
    </w:p>
    <w:p w:rsidR="0070498A" w:rsidRDefault="0070498A" w:rsidP="00182084">
      <w:pPr>
        <w:pStyle w:val="Corpsdetexte"/>
        <w:ind w:left="280"/>
        <w:rPr>
          <w:rFonts w:ascii="Arial" w:hAnsi="Arial" w:cs="Arial"/>
          <w:b/>
          <w:color w:val="C0504D" w:themeColor="accent2"/>
          <w:sz w:val="22"/>
          <w:szCs w:val="22"/>
        </w:rPr>
      </w:pPr>
    </w:p>
    <w:p w:rsidR="0070498A" w:rsidRDefault="0070498A" w:rsidP="00182084">
      <w:pPr>
        <w:pStyle w:val="Corpsdetexte"/>
        <w:ind w:left="280"/>
        <w:rPr>
          <w:rFonts w:ascii="Arial" w:hAnsi="Arial" w:cs="Arial"/>
          <w:b/>
          <w:color w:val="C0504D" w:themeColor="accent2"/>
          <w:sz w:val="22"/>
          <w:szCs w:val="22"/>
        </w:rPr>
      </w:pPr>
    </w:p>
    <w:p w:rsidR="0070498A" w:rsidRDefault="0070498A" w:rsidP="00182084">
      <w:pPr>
        <w:pStyle w:val="Corpsdetexte"/>
        <w:ind w:left="280"/>
        <w:rPr>
          <w:rFonts w:ascii="Arial" w:hAnsi="Arial" w:cs="Arial"/>
          <w:b/>
          <w:color w:val="C0504D" w:themeColor="accent2"/>
          <w:sz w:val="22"/>
          <w:szCs w:val="22"/>
        </w:rPr>
      </w:pPr>
    </w:p>
    <w:p w:rsidR="00182084" w:rsidRPr="006F6633" w:rsidRDefault="00182084" w:rsidP="00182084">
      <w:pPr>
        <w:pStyle w:val="Corpsdetexte"/>
        <w:ind w:left="280"/>
        <w:rPr>
          <w:rFonts w:ascii="Arial" w:hAnsi="Arial" w:cs="Arial"/>
          <w:sz w:val="22"/>
          <w:szCs w:val="22"/>
        </w:rPr>
      </w:pPr>
      <w:r w:rsidRPr="006F6633">
        <w:rPr>
          <w:rFonts w:ascii="Arial" w:hAnsi="Arial" w:cs="Arial"/>
          <w:b/>
          <w:color w:val="C0504D" w:themeColor="accent2"/>
          <w:sz w:val="22"/>
          <w:szCs w:val="22"/>
        </w:rPr>
        <w:t>Exercice 8</w:t>
      </w:r>
      <w:r w:rsidRPr="006F663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Pr="006F6633">
        <w:rPr>
          <w:rFonts w:ascii="Arial" w:hAnsi="Arial" w:cs="Arial"/>
          <w:sz w:val="22"/>
          <w:szCs w:val="22"/>
        </w:rPr>
        <w:t>: Le plan Schuman</w:t>
      </w:r>
    </w:p>
    <w:p w:rsidR="00182084" w:rsidRPr="00820526" w:rsidRDefault="00182084" w:rsidP="00182084">
      <w:pPr>
        <w:pStyle w:val="Corpsdetexte"/>
        <w:spacing w:before="4"/>
        <w:rPr>
          <w:rFonts w:ascii="Arial" w:hAnsi="Arial" w:cs="Arial"/>
          <w:sz w:val="22"/>
          <w:szCs w:val="22"/>
        </w:rPr>
      </w:pPr>
    </w:p>
    <w:p w:rsidR="00182084" w:rsidRPr="00820526" w:rsidRDefault="00182084" w:rsidP="00CA4DAA">
      <w:pPr>
        <w:pStyle w:val="Corpsdetexte"/>
        <w:spacing w:before="59"/>
        <w:ind w:left="280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sz w:val="22"/>
          <w:szCs w:val="22"/>
        </w:rPr>
        <w:t>Présentez en 10 lignes le plan Schuman et ses conséquences pour la construction européenne.</w:t>
      </w:r>
      <w:r w:rsidR="00CA4DAA" w:rsidRPr="00820526">
        <w:rPr>
          <w:rFonts w:ascii="Arial" w:hAnsi="Arial" w:cs="Arial"/>
          <w:sz w:val="22"/>
          <w:szCs w:val="22"/>
        </w:rPr>
        <w:t xml:space="preserve"> </w:t>
      </w:r>
    </w:p>
    <w:p w:rsidR="00182084" w:rsidRPr="00820526" w:rsidRDefault="00182084" w:rsidP="00182084">
      <w:pPr>
        <w:pStyle w:val="Corpsdetexte"/>
        <w:spacing w:before="11"/>
        <w:rPr>
          <w:rFonts w:ascii="Arial" w:hAnsi="Arial" w:cs="Arial"/>
          <w:sz w:val="22"/>
          <w:szCs w:val="22"/>
        </w:rPr>
      </w:pPr>
    </w:p>
    <w:p w:rsidR="00CA4DAA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p w:rsidR="00CA4DAA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p w:rsidR="00CA4DAA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p w:rsidR="00CA4DAA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p w:rsidR="00CA4DAA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p w:rsidR="00CA4DAA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p w:rsidR="00CA4DAA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p w:rsidR="00CA4DAA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p w:rsidR="00CA4DAA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p w:rsidR="00CF1FB5" w:rsidRDefault="00CA4DAA" w:rsidP="0070498A">
      <w:pPr>
        <w:tabs>
          <w:tab w:val="right" w:leader="dot" w:pos="9072"/>
        </w:tabs>
        <w:spacing w:line="480" w:lineRule="auto"/>
      </w:pPr>
      <w:r>
        <w:tab/>
      </w:r>
    </w:p>
    <w:sectPr w:rsidR="00CF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4942"/>
    <w:multiLevelType w:val="hybridMultilevel"/>
    <w:tmpl w:val="60FC2DA2"/>
    <w:lvl w:ilvl="0" w:tplc="F05461DE">
      <w:start w:val="1"/>
      <w:numFmt w:val="decimal"/>
      <w:lvlText w:val="%1."/>
      <w:lvlJc w:val="left"/>
      <w:pPr>
        <w:ind w:left="707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fr-FR" w:eastAsia="en-US" w:bidi="ar-SA"/>
      </w:rPr>
    </w:lvl>
    <w:lvl w:ilvl="1" w:tplc="F146D3CC">
      <w:start w:val="1"/>
      <w:numFmt w:val="decimal"/>
      <w:lvlText w:val="%2."/>
      <w:lvlJc w:val="left"/>
      <w:pPr>
        <w:ind w:left="1000" w:hanging="36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fr-FR" w:eastAsia="en-US" w:bidi="ar-SA"/>
      </w:rPr>
    </w:lvl>
    <w:lvl w:ilvl="2" w:tplc="F906E7B2">
      <w:numFmt w:val="bullet"/>
      <w:lvlText w:val="•"/>
      <w:lvlJc w:val="left"/>
      <w:pPr>
        <w:ind w:left="2138" w:hanging="361"/>
      </w:pPr>
      <w:rPr>
        <w:rFonts w:hint="default"/>
        <w:lang w:val="fr-FR" w:eastAsia="en-US" w:bidi="ar-SA"/>
      </w:rPr>
    </w:lvl>
    <w:lvl w:ilvl="3" w:tplc="4964EEE8">
      <w:numFmt w:val="bullet"/>
      <w:lvlText w:val="•"/>
      <w:lvlJc w:val="left"/>
      <w:pPr>
        <w:ind w:left="3276" w:hanging="361"/>
      </w:pPr>
      <w:rPr>
        <w:rFonts w:hint="default"/>
        <w:lang w:val="fr-FR" w:eastAsia="en-US" w:bidi="ar-SA"/>
      </w:rPr>
    </w:lvl>
    <w:lvl w:ilvl="4" w:tplc="CD9A473A">
      <w:numFmt w:val="bullet"/>
      <w:lvlText w:val="•"/>
      <w:lvlJc w:val="left"/>
      <w:pPr>
        <w:ind w:left="4415" w:hanging="361"/>
      </w:pPr>
      <w:rPr>
        <w:rFonts w:hint="default"/>
        <w:lang w:val="fr-FR" w:eastAsia="en-US" w:bidi="ar-SA"/>
      </w:rPr>
    </w:lvl>
    <w:lvl w:ilvl="5" w:tplc="0D607438">
      <w:numFmt w:val="bullet"/>
      <w:lvlText w:val="•"/>
      <w:lvlJc w:val="left"/>
      <w:pPr>
        <w:ind w:left="5553" w:hanging="361"/>
      </w:pPr>
      <w:rPr>
        <w:rFonts w:hint="default"/>
        <w:lang w:val="fr-FR" w:eastAsia="en-US" w:bidi="ar-SA"/>
      </w:rPr>
    </w:lvl>
    <w:lvl w:ilvl="6" w:tplc="1A5ED200">
      <w:numFmt w:val="bullet"/>
      <w:lvlText w:val="•"/>
      <w:lvlJc w:val="left"/>
      <w:pPr>
        <w:ind w:left="6692" w:hanging="361"/>
      </w:pPr>
      <w:rPr>
        <w:rFonts w:hint="default"/>
        <w:lang w:val="fr-FR" w:eastAsia="en-US" w:bidi="ar-SA"/>
      </w:rPr>
    </w:lvl>
    <w:lvl w:ilvl="7" w:tplc="F1D633D4">
      <w:numFmt w:val="bullet"/>
      <w:lvlText w:val="•"/>
      <w:lvlJc w:val="left"/>
      <w:pPr>
        <w:ind w:left="7830" w:hanging="361"/>
      </w:pPr>
      <w:rPr>
        <w:rFonts w:hint="default"/>
        <w:lang w:val="fr-FR" w:eastAsia="en-US" w:bidi="ar-SA"/>
      </w:rPr>
    </w:lvl>
    <w:lvl w:ilvl="8" w:tplc="AD2C067C">
      <w:numFmt w:val="bullet"/>
      <w:lvlText w:val="•"/>
      <w:lvlJc w:val="left"/>
      <w:pPr>
        <w:ind w:left="8969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84"/>
    <w:rsid w:val="00182084"/>
    <w:rsid w:val="00237CD9"/>
    <w:rsid w:val="006F6633"/>
    <w:rsid w:val="0070498A"/>
    <w:rsid w:val="00CA4DAA"/>
    <w:rsid w:val="00C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208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re1">
    <w:name w:val="heading 1"/>
    <w:basedOn w:val="Normal"/>
    <w:link w:val="Titre1Car"/>
    <w:uiPriority w:val="1"/>
    <w:qFormat/>
    <w:rsid w:val="00182084"/>
    <w:pPr>
      <w:spacing w:before="1"/>
      <w:ind w:left="280"/>
      <w:outlineLvl w:val="0"/>
    </w:pPr>
    <w:rPr>
      <w:b/>
      <w:bCs/>
      <w:i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82084"/>
    <w:rPr>
      <w:rFonts w:ascii="Carlito" w:eastAsia="Carlito" w:hAnsi="Carlito" w:cs="Carlito"/>
      <w:b/>
      <w:bCs/>
      <w:i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18208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82084"/>
    <w:rPr>
      <w:rFonts w:ascii="Carlito" w:eastAsia="Carlito" w:hAnsi="Carlito" w:cs="Carlito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182084"/>
    <w:pPr>
      <w:ind w:left="1000" w:hanging="361"/>
    </w:pPr>
  </w:style>
  <w:style w:type="table" w:styleId="Grilledutableau">
    <w:name w:val="Table Grid"/>
    <w:basedOn w:val="TableauNormal"/>
    <w:uiPriority w:val="59"/>
    <w:rsid w:val="006F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7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CD9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208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re1">
    <w:name w:val="heading 1"/>
    <w:basedOn w:val="Normal"/>
    <w:link w:val="Titre1Car"/>
    <w:uiPriority w:val="1"/>
    <w:qFormat/>
    <w:rsid w:val="00182084"/>
    <w:pPr>
      <w:spacing w:before="1"/>
      <w:ind w:left="280"/>
      <w:outlineLvl w:val="0"/>
    </w:pPr>
    <w:rPr>
      <w:b/>
      <w:bCs/>
      <w:i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82084"/>
    <w:rPr>
      <w:rFonts w:ascii="Carlito" w:eastAsia="Carlito" w:hAnsi="Carlito" w:cs="Carlito"/>
      <w:b/>
      <w:bCs/>
      <w:i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18208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82084"/>
    <w:rPr>
      <w:rFonts w:ascii="Carlito" w:eastAsia="Carlito" w:hAnsi="Carlito" w:cs="Carlito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182084"/>
    <w:pPr>
      <w:ind w:left="1000" w:hanging="361"/>
    </w:pPr>
  </w:style>
  <w:style w:type="table" w:styleId="Grilledutableau">
    <w:name w:val="Table Grid"/>
    <w:basedOn w:val="TableauNormal"/>
    <w:uiPriority w:val="59"/>
    <w:rsid w:val="006F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7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CD9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2021-04-19T18:05:00Z</dcterms:created>
  <dcterms:modified xsi:type="dcterms:W3CDTF">2021-04-20T06:25:00Z</dcterms:modified>
</cp:coreProperties>
</file>